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6B8E" w14:textId="77777777" w:rsidR="00F53C97" w:rsidRPr="00F53C97" w:rsidRDefault="002B04BF" w:rsidP="00EE76F7">
      <w:pPr>
        <w:spacing w:after="200" w:line="276" w:lineRule="auto"/>
        <w:rPr>
          <w:rFonts w:ascii="Arial" w:hAnsi="Arial" w:cs="Arial"/>
          <w:b/>
          <w:sz w:val="16"/>
          <w:szCs w:val="16"/>
        </w:rPr>
      </w:pPr>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Verslag Merksemse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4C4920CB"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donderdag</w:t>
      </w:r>
      <w:r w:rsidR="00572D84">
        <w:rPr>
          <w:rFonts w:ascii="Arial" w:hAnsi="Arial" w:cs="Arial"/>
          <w:szCs w:val="22"/>
        </w:rPr>
        <w:t xml:space="preserve"> 13 januari 2022</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489C415C"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085137">
        <w:rPr>
          <w:rFonts w:ascii="Arial" w:hAnsi="Arial" w:cs="Arial"/>
          <w:szCs w:val="22"/>
        </w:rPr>
        <w:t>Digitaal via Teams</w:t>
      </w:r>
    </w:p>
    <w:p w14:paraId="7A3227C5" w14:textId="4E5D7FDC"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4E1273" w:rsidRPr="0018358A">
        <w:rPr>
          <w:rFonts w:ascii="Arial" w:hAnsi="Arial" w:cs="Arial"/>
          <w:szCs w:val="22"/>
        </w:rPr>
        <w:t>202</w:t>
      </w:r>
      <w:r w:rsidR="00572D84">
        <w:rPr>
          <w:rFonts w:ascii="Arial" w:hAnsi="Arial" w:cs="Arial"/>
          <w:szCs w:val="22"/>
        </w:rPr>
        <w:t>2</w:t>
      </w:r>
      <w:r w:rsidR="004E1273" w:rsidRPr="0018358A">
        <w:rPr>
          <w:rFonts w:ascii="Arial" w:hAnsi="Arial" w:cs="Arial"/>
          <w:szCs w:val="22"/>
        </w:rPr>
        <w:t>/0</w:t>
      </w:r>
      <w:r w:rsidR="00572D84">
        <w:rPr>
          <w:rFonts w:ascii="Arial" w:hAnsi="Arial" w:cs="Arial"/>
          <w:szCs w:val="22"/>
        </w:rPr>
        <w:t>1</w:t>
      </w:r>
    </w:p>
    <w:p w14:paraId="712CA035" w14:textId="5EA04E9A"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572D84">
        <w:rPr>
          <w:rFonts w:ascii="Arial" w:hAnsi="Arial" w:cs="Arial"/>
          <w:szCs w:val="22"/>
        </w:rPr>
        <w:t>24 februari</w:t>
      </w:r>
      <w:r w:rsidR="00236A9D" w:rsidRPr="0018358A">
        <w:rPr>
          <w:rFonts w:ascii="Arial" w:hAnsi="Arial" w:cs="Arial"/>
          <w:szCs w:val="22"/>
        </w:rPr>
        <w:t xml:space="preserve"> 202</w:t>
      </w:r>
      <w:r w:rsidR="00572D84">
        <w:rPr>
          <w:rFonts w:ascii="Arial" w:hAnsi="Arial" w:cs="Arial"/>
          <w:szCs w:val="22"/>
        </w:rPr>
        <w:t>2</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047B7308" w14:textId="36F4C278" w:rsidR="00F53C97" w:rsidRPr="0018358A" w:rsidRDefault="00F0030C" w:rsidP="00486065">
      <w:pPr>
        <w:rPr>
          <w:rFonts w:ascii="Arial" w:hAnsi="Arial" w:cs="Arial"/>
          <w:szCs w:val="22"/>
        </w:rPr>
      </w:pPr>
      <w:r>
        <w:rPr>
          <w:rFonts w:ascii="Arial" w:hAnsi="Arial" w:cs="Arial"/>
          <w:szCs w:val="22"/>
        </w:rPr>
        <w:t>l</w:t>
      </w:r>
      <w:r w:rsidR="002A374B" w:rsidRPr="0018358A">
        <w:rPr>
          <w:rFonts w:ascii="Arial" w:hAnsi="Arial" w:cs="Arial"/>
          <w:szCs w:val="22"/>
        </w:rPr>
        <w:t>eden seniorenraad:</w:t>
      </w:r>
      <w:r w:rsidR="00967605">
        <w:rPr>
          <w:rFonts w:ascii="Arial" w:hAnsi="Arial" w:cs="Arial"/>
          <w:szCs w:val="22"/>
        </w:rPr>
        <w:t xml:space="preserve"> </w:t>
      </w:r>
      <w:r w:rsidR="00BD067E">
        <w:rPr>
          <w:rFonts w:ascii="Arial" w:hAnsi="Arial" w:cs="Arial"/>
          <w:szCs w:val="22"/>
        </w:rPr>
        <w:t xml:space="preserve">Chris Geeraerts, </w:t>
      </w:r>
      <w:r w:rsidR="002A374B" w:rsidRPr="0018358A">
        <w:rPr>
          <w:rFonts w:ascii="Arial" w:hAnsi="Arial" w:cs="Arial"/>
          <w:szCs w:val="22"/>
        </w:rPr>
        <w:t xml:space="preserve">Fred </w:t>
      </w:r>
      <w:r w:rsidR="00CD0BE7" w:rsidRPr="0018358A">
        <w:rPr>
          <w:rFonts w:ascii="Arial" w:hAnsi="Arial" w:cs="Arial"/>
          <w:szCs w:val="22"/>
        </w:rPr>
        <w:t>Frison</w:t>
      </w:r>
      <w:r w:rsidR="00F53C97" w:rsidRPr="0018358A">
        <w:rPr>
          <w:rFonts w:ascii="Arial" w:hAnsi="Arial" w:cs="Arial"/>
          <w:szCs w:val="22"/>
        </w:rPr>
        <w:t>,</w:t>
      </w:r>
      <w:r w:rsidR="00F53C97" w:rsidRPr="0018358A">
        <w:rPr>
          <w:rFonts w:ascii="Arial" w:hAnsi="Arial" w:cs="Arial"/>
          <w:color w:val="00B050"/>
          <w:szCs w:val="22"/>
        </w:rPr>
        <w:t xml:space="preserve"> </w:t>
      </w:r>
      <w:r w:rsidR="002A374B" w:rsidRPr="0018358A">
        <w:rPr>
          <w:rFonts w:ascii="Arial" w:hAnsi="Arial" w:cs="Arial"/>
          <w:szCs w:val="22"/>
        </w:rPr>
        <w:t xml:space="preserve">Liliane </w:t>
      </w:r>
      <w:r w:rsidR="00CD0BE7" w:rsidRPr="0018358A">
        <w:rPr>
          <w:rFonts w:ascii="Arial" w:hAnsi="Arial" w:cs="Arial"/>
          <w:szCs w:val="22"/>
        </w:rPr>
        <w:t xml:space="preserve">Jansegers, </w:t>
      </w:r>
      <w:r w:rsidR="00967605">
        <w:rPr>
          <w:rFonts w:ascii="Arial" w:hAnsi="Arial" w:cs="Arial"/>
          <w:bCs/>
          <w:szCs w:val="22"/>
        </w:rPr>
        <w:t xml:space="preserve">Sera Janssens, </w:t>
      </w:r>
      <w:r w:rsidR="00967605" w:rsidRPr="0018358A">
        <w:rPr>
          <w:rFonts w:ascii="Arial" w:hAnsi="Arial" w:cs="Arial"/>
          <w:szCs w:val="22"/>
        </w:rPr>
        <w:t>Yvette Knockaert</w:t>
      </w:r>
      <w:r w:rsidR="00967605">
        <w:rPr>
          <w:rFonts w:ascii="Arial" w:hAnsi="Arial" w:cs="Arial"/>
          <w:szCs w:val="22"/>
        </w:rPr>
        <w:t>,</w:t>
      </w:r>
      <w:r w:rsidR="00967605" w:rsidRPr="0018358A">
        <w:rPr>
          <w:rFonts w:ascii="Arial" w:hAnsi="Arial" w:cs="Arial"/>
          <w:szCs w:val="22"/>
        </w:rPr>
        <w:t xml:space="preserve"> </w:t>
      </w:r>
      <w:r w:rsidR="00967605">
        <w:rPr>
          <w:rFonts w:ascii="Arial" w:hAnsi="Arial" w:cs="Arial"/>
          <w:szCs w:val="22"/>
        </w:rPr>
        <w:t xml:space="preserve">Hilde Roelens, </w:t>
      </w:r>
      <w:r w:rsidR="00967605" w:rsidRPr="0018358A">
        <w:rPr>
          <w:rFonts w:ascii="Arial" w:hAnsi="Arial" w:cs="Arial"/>
          <w:szCs w:val="22"/>
        </w:rPr>
        <w:t>Wim Rooms</w:t>
      </w:r>
      <w:r w:rsidR="00E26F5E">
        <w:rPr>
          <w:rFonts w:ascii="Arial" w:hAnsi="Arial" w:cs="Arial"/>
          <w:bCs/>
          <w:szCs w:val="22"/>
        </w:rPr>
        <w:t xml:space="preserve">, </w:t>
      </w:r>
      <w:r w:rsidR="00967605" w:rsidRPr="0018358A">
        <w:rPr>
          <w:rFonts w:ascii="Arial" w:hAnsi="Arial" w:cs="Arial"/>
          <w:szCs w:val="22"/>
        </w:rPr>
        <w:t>Marc Van Boxelaer</w:t>
      </w:r>
      <w:r w:rsidR="00572D84">
        <w:rPr>
          <w:rFonts w:ascii="Arial" w:hAnsi="Arial" w:cs="Arial"/>
          <w:szCs w:val="22"/>
        </w:rPr>
        <w:t xml:space="preserve"> en </w:t>
      </w:r>
      <w:r w:rsidR="002A374B" w:rsidRPr="0018358A">
        <w:rPr>
          <w:rFonts w:ascii="Arial" w:hAnsi="Arial" w:cs="Arial"/>
          <w:szCs w:val="22"/>
        </w:rPr>
        <w:t xml:space="preserve">Agnès </w:t>
      </w:r>
      <w:r w:rsidR="00B4558E" w:rsidRPr="0018358A">
        <w:rPr>
          <w:rFonts w:ascii="Arial" w:hAnsi="Arial" w:cs="Arial"/>
          <w:szCs w:val="22"/>
        </w:rPr>
        <w:t>Van Goethem</w:t>
      </w:r>
      <w:r w:rsidR="00572D84">
        <w:rPr>
          <w:rFonts w:ascii="Arial" w:hAnsi="Arial" w:cs="Arial"/>
          <w:szCs w:val="22"/>
        </w:rPr>
        <w:t>;</w:t>
      </w:r>
    </w:p>
    <w:p w14:paraId="3EFB4351" w14:textId="66D53A27" w:rsidR="00F0030C" w:rsidRDefault="00F0030C" w:rsidP="00486065">
      <w:pPr>
        <w:rPr>
          <w:rFonts w:ascii="Arial" w:hAnsi="Arial" w:cs="Arial"/>
          <w:szCs w:val="22"/>
        </w:rPr>
      </w:pPr>
      <w:r>
        <w:rPr>
          <w:rFonts w:ascii="Arial" w:hAnsi="Arial" w:cs="Arial"/>
          <w:szCs w:val="22"/>
        </w:rPr>
        <w:t>districtsschepen Patrick Van</w:t>
      </w:r>
      <w:r w:rsidR="006F0EE4">
        <w:rPr>
          <w:rFonts w:ascii="Arial" w:hAnsi="Arial" w:cs="Arial"/>
          <w:szCs w:val="22"/>
        </w:rPr>
        <w:t xml:space="preserve"> </w:t>
      </w:r>
      <w:r>
        <w:rPr>
          <w:rFonts w:ascii="Arial" w:hAnsi="Arial" w:cs="Arial"/>
          <w:szCs w:val="22"/>
        </w:rPr>
        <w:t>den</w:t>
      </w:r>
      <w:r w:rsidR="006F0EE4">
        <w:rPr>
          <w:rFonts w:ascii="Arial" w:hAnsi="Arial" w:cs="Arial"/>
          <w:szCs w:val="22"/>
        </w:rPr>
        <w:t xml:space="preserve"> B</w:t>
      </w:r>
      <w:r>
        <w:rPr>
          <w:rFonts w:ascii="Arial" w:hAnsi="Arial" w:cs="Arial"/>
          <w:szCs w:val="22"/>
        </w:rPr>
        <w:t>empt</w:t>
      </w:r>
      <w:r w:rsidR="00572D84">
        <w:rPr>
          <w:rFonts w:ascii="Arial" w:hAnsi="Arial" w:cs="Arial"/>
          <w:szCs w:val="22"/>
        </w:rPr>
        <w:t>;</w:t>
      </w:r>
    </w:p>
    <w:p w14:paraId="0EF8BA33" w14:textId="553226AE" w:rsidR="00F53C97" w:rsidRPr="0018358A" w:rsidRDefault="00F0030C" w:rsidP="00486065">
      <w:pPr>
        <w:rPr>
          <w:rFonts w:ascii="Arial" w:hAnsi="Arial" w:cs="Arial"/>
          <w:sz w:val="24"/>
        </w:rPr>
      </w:pPr>
      <w:r>
        <w:rPr>
          <w:rFonts w:ascii="Arial" w:hAnsi="Arial" w:cs="Arial"/>
          <w:szCs w:val="22"/>
        </w:rPr>
        <w:t>d</w:t>
      </w:r>
      <w:r w:rsidR="00F53C97" w:rsidRPr="0018358A">
        <w:rPr>
          <w:rFonts w:ascii="Arial" w:hAnsi="Arial" w:cs="Arial"/>
          <w:szCs w:val="22"/>
        </w:rPr>
        <w:t>eskundige</w:t>
      </w:r>
      <w:r w:rsidR="00F47E11">
        <w:rPr>
          <w:rFonts w:ascii="Arial" w:hAnsi="Arial" w:cs="Arial"/>
          <w:szCs w:val="22"/>
        </w:rPr>
        <w:t>n</w:t>
      </w:r>
      <w:r w:rsidR="00F53C97" w:rsidRPr="0018358A">
        <w:rPr>
          <w:rFonts w:ascii="Arial" w:hAnsi="Arial" w:cs="Arial"/>
          <w:szCs w:val="22"/>
        </w:rPr>
        <w:t xml:space="preserve">: </w:t>
      </w:r>
      <w:r w:rsidR="00967605" w:rsidRPr="0018358A">
        <w:rPr>
          <w:rFonts w:ascii="Arial" w:hAnsi="Arial" w:cs="Arial"/>
          <w:szCs w:val="22"/>
        </w:rPr>
        <w:t>Sonja Verbustel (seniorenconsulente</w:t>
      </w:r>
      <w:r w:rsidR="00967605">
        <w:rPr>
          <w:rFonts w:ascii="Arial" w:hAnsi="Arial" w:cs="Arial"/>
          <w:szCs w:val="22"/>
        </w:rPr>
        <w:t xml:space="preserve">) en </w:t>
      </w:r>
      <w:r>
        <w:rPr>
          <w:rFonts w:ascii="Arial" w:hAnsi="Arial" w:cs="Arial"/>
          <w:szCs w:val="22"/>
        </w:rPr>
        <w:t>Chris Meizler (cultuurcentrum)</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57CB011D" w14:textId="04C416C7" w:rsidR="002A374B" w:rsidRDefault="00C87B45" w:rsidP="00486065">
      <w:pPr>
        <w:rPr>
          <w:rFonts w:ascii="Arial" w:hAnsi="Arial" w:cs="Arial"/>
          <w:bCs/>
          <w:szCs w:val="22"/>
        </w:rPr>
      </w:pPr>
      <w:r>
        <w:rPr>
          <w:rFonts w:ascii="Arial" w:hAnsi="Arial" w:cs="Arial"/>
          <w:szCs w:val="22"/>
        </w:rPr>
        <w:t>Anita Adriaenssens,</w:t>
      </w:r>
      <w:r w:rsidRPr="0018358A">
        <w:rPr>
          <w:rFonts w:ascii="Arial" w:hAnsi="Arial" w:cs="Arial"/>
          <w:bCs/>
          <w:szCs w:val="22"/>
        </w:rPr>
        <w:t xml:space="preserve"> </w:t>
      </w:r>
      <w:r w:rsidR="002A374B" w:rsidRPr="0018358A">
        <w:rPr>
          <w:rFonts w:ascii="Arial" w:hAnsi="Arial" w:cs="Arial"/>
          <w:bCs/>
          <w:szCs w:val="22"/>
        </w:rPr>
        <w:t>Greta De Bruyn</w:t>
      </w:r>
      <w:r w:rsidR="00572D84">
        <w:rPr>
          <w:rFonts w:ascii="Arial" w:hAnsi="Arial" w:cs="Arial"/>
          <w:szCs w:val="22"/>
        </w:rPr>
        <w:t>,</w:t>
      </w:r>
      <w:r w:rsidR="00572D84" w:rsidRPr="0018358A">
        <w:rPr>
          <w:rFonts w:ascii="Arial" w:hAnsi="Arial" w:cs="Arial"/>
          <w:szCs w:val="22"/>
        </w:rPr>
        <w:t xml:space="preserve"> </w:t>
      </w:r>
      <w:r w:rsidR="00572D84" w:rsidRPr="0018358A">
        <w:rPr>
          <w:rFonts w:ascii="Arial" w:hAnsi="Arial" w:cs="Arial"/>
          <w:bCs/>
          <w:szCs w:val="22"/>
        </w:rPr>
        <w:t>François Stiphout</w:t>
      </w:r>
      <w:r w:rsidR="00572D84" w:rsidRPr="00572D84">
        <w:rPr>
          <w:rFonts w:ascii="Arial" w:hAnsi="Arial" w:cs="Arial"/>
          <w:szCs w:val="22"/>
        </w:rPr>
        <w:t xml:space="preserve"> </w:t>
      </w:r>
      <w:r w:rsidR="00572D84">
        <w:rPr>
          <w:rFonts w:ascii="Arial" w:hAnsi="Arial" w:cs="Arial"/>
          <w:szCs w:val="22"/>
        </w:rPr>
        <w:t>en</w:t>
      </w:r>
      <w:r w:rsidR="00572D84" w:rsidRPr="0018358A">
        <w:rPr>
          <w:rFonts w:ascii="Arial" w:hAnsi="Arial" w:cs="Arial"/>
          <w:szCs w:val="22"/>
        </w:rPr>
        <w:t xml:space="preserve"> </w:t>
      </w:r>
      <w:r w:rsidR="00572D84" w:rsidRPr="0018358A">
        <w:rPr>
          <w:rFonts w:ascii="Arial" w:hAnsi="Arial" w:cs="Arial"/>
          <w:bCs/>
          <w:szCs w:val="22"/>
        </w:rPr>
        <w:t>Guido Van Spitael</w:t>
      </w:r>
    </w:p>
    <w:p w14:paraId="770BE428" w14:textId="77777777" w:rsidR="00F53C97" w:rsidRPr="003D19B0" w:rsidRDefault="00F53C97" w:rsidP="00486065">
      <w:pPr>
        <w:pBdr>
          <w:bottom w:val="single" w:sz="6" w:space="1" w:color="auto"/>
        </w:pBdr>
        <w:rPr>
          <w:rFonts w:ascii="SunAntwerpen Light" w:hAnsi="SunAntwerpen Light"/>
          <w:sz w:val="16"/>
          <w:szCs w:val="16"/>
        </w:rPr>
      </w:pPr>
    </w:p>
    <w:p w14:paraId="1E3CC420" w14:textId="7C6A09B7" w:rsidR="00F53C97" w:rsidRDefault="00F53C97" w:rsidP="00486065">
      <w:pPr>
        <w:rPr>
          <w:rFonts w:ascii="SunAntwerpen Light" w:hAnsi="SunAntwerpen Light"/>
          <w:sz w:val="16"/>
          <w:szCs w:val="16"/>
        </w:rPr>
      </w:pPr>
    </w:p>
    <w:p w14:paraId="3A53235B" w14:textId="77777777" w:rsidR="00177995" w:rsidRDefault="00177995" w:rsidP="00486065">
      <w:pPr>
        <w:rPr>
          <w:rFonts w:ascii="SunAntwerpen Light" w:hAnsi="SunAntwerpen Light"/>
          <w:sz w:val="16"/>
          <w:szCs w:val="16"/>
        </w:rPr>
      </w:pPr>
    </w:p>
    <w:p w14:paraId="61CC25CD" w14:textId="77777777" w:rsidR="0077610A" w:rsidRPr="003D19B0" w:rsidRDefault="0077610A" w:rsidP="00486065">
      <w:pPr>
        <w:rPr>
          <w:rFonts w:ascii="SunAntwerpen Light" w:hAnsi="SunAntwerpen Light"/>
          <w:sz w:val="16"/>
          <w:szCs w:val="16"/>
        </w:rPr>
      </w:pPr>
    </w:p>
    <w:p w14:paraId="5943BF24" w14:textId="62B83F12" w:rsidR="005D2BC8" w:rsidRPr="0018358A" w:rsidRDefault="00535003"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38298CA5" w:rsidR="00535003" w:rsidRPr="0018358A" w:rsidRDefault="00535003" w:rsidP="00535003">
      <w:pPr>
        <w:rPr>
          <w:rFonts w:ascii="Arial" w:hAnsi="Arial" w:cs="Arial"/>
          <w:sz w:val="24"/>
        </w:rPr>
      </w:pPr>
      <w:r w:rsidRPr="0018358A">
        <w:rPr>
          <w:rFonts w:ascii="Arial" w:hAnsi="Arial" w:cs="Arial"/>
          <w:sz w:val="24"/>
        </w:rPr>
        <w:t xml:space="preserve">Het verslag </w:t>
      </w:r>
      <w:r w:rsidR="00E97982">
        <w:rPr>
          <w:rFonts w:ascii="Arial" w:hAnsi="Arial" w:cs="Arial"/>
          <w:sz w:val="24"/>
        </w:rPr>
        <w:t xml:space="preserve">(2021/07) </w:t>
      </w:r>
      <w:r w:rsidRPr="0018358A">
        <w:rPr>
          <w:rFonts w:ascii="Arial" w:hAnsi="Arial" w:cs="Arial"/>
          <w:sz w:val="24"/>
        </w:rPr>
        <w:t>van</w:t>
      </w:r>
      <w:r w:rsidR="00967605">
        <w:rPr>
          <w:rFonts w:ascii="Arial" w:hAnsi="Arial" w:cs="Arial"/>
          <w:sz w:val="24"/>
        </w:rPr>
        <w:t xml:space="preserve"> </w:t>
      </w:r>
      <w:r w:rsidR="00572D84">
        <w:rPr>
          <w:rFonts w:ascii="Arial" w:hAnsi="Arial" w:cs="Arial"/>
          <w:sz w:val="24"/>
        </w:rPr>
        <w:t>28 oktober</w:t>
      </w:r>
      <w:r w:rsidRPr="0018358A">
        <w:rPr>
          <w:rFonts w:ascii="Arial" w:hAnsi="Arial" w:cs="Arial"/>
          <w:sz w:val="24"/>
        </w:rPr>
        <w:t xml:space="preserve"> 2021 w</w:t>
      </w:r>
      <w:r w:rsidR="0017000F" w:rsidRPr="0018358A">
        <w:rPr>
          <w:rFonts w:ascii="Arial" w:hAnsi="Arial" w:cs="Arial"/>
          <w:sz w:val="24"/>
        </w:rPr>
        <w:t xml:space="preserve">erd reeds </w:t>
      </w:r>
      <w:r w:rsidRPr="0018358A">
        <w:rPr>
          <w:rFonts w:ascii="Arial" w:hAnsi="Arial" w:cs="Arial"/>
          <w:sz w:val="24"/>
        </w:rPr>
        <w:t>goedgekeurd</w:t>
      </w:r>
      <w:r w:rsidR="0017000F" w:rsidRPr="0018358A">
        <w:rPr>
          <w:rFonts w:ascii="Arial" w:hAnsi="Arial" w:cs="Arial"/>
          <w:sz w:val="24"/>
        </w:rPr>
        <w:t xml:space="preserve"> en overgemaakt aan het districtscollege.</w:t>
      </w:r>
    </w:p>
    <w:p w14:paraId="7ED98396" w14:textId="2B4A0434" w:rsidR="005922C2" w:rsidRDefault="005922C2" w:rsidP="00535003">
      <w:pPr>
        <w:rPr>
          <w:rFonts w:ascii="SunAntwerpen Light" w:hAnsi="SunAntwerpen Light"/>
          <w:sz w:val="24"/>
        </w:rPr>
      </w:pPr>
    </w:p>
    <w:p w14:paraId="0B107D64" w14:textId="77777777" w:rsidR="00C87B45" w:rsidRPr="009C19F0" w:rsidRDefault="00C87B45"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2A715BC" w14:textId="77777777" w:rsidR="00C87B45" w:rsidRDefault="00C87B45" w:rsidP="00C87B45">
      <w:pPr>
        <w:rPr>
          <w:rFonts w:ascii="SunAntwerpen Light" w:hAnsi="SunAntwerpen Light"/>
          <w:sz w:val="16"/>
          <w:szCs w:val="16"/>
        </w:rPr>
      </w:pPr>
    </w:p>
    <w:p w14:paraId="524644C5" w14:textId="0930A921" w:rsidR="00C87B45" w:rsidRDefault="00C87B45" w:rsidP="00C87B45">
      <w:pPr>
        <w:rPr>
          <w:rFonts w:ascii="Arial" w:hAnsi="Arial" w:cs="Arial"/>
          <w:sz w:val="24"/>
        </w:rPr>
      </w:pPr>
      <w:r>
        <w:rPr>
          <w:rFonts w:ascii="Arial" w:hAnsi="Arial" w:cs="Arial"/>
          <w:sz w:val="24"/>
          <w:u w:val="single"/>
        </w:rPr>
        <w:t>Districtsschepen Patrick Van den Bempt</w:t>
      </w:r>
    </w:p>
    <w:p w14:paraId="457F2626" w14:textId="6265F88B" w:rsidR="00BE7DEA" w:rsidRDefault="00BD067E" w:rsidP="00C357FF">
      <w:pPr>
        <w:rPr>
          <w:rFonts w:ascii="Arial" w:hAnsi="Arial" w:cs="Arial"/>
          <w:sz w:val="24"/>
        </w:rPr>
      </w:pPr>
      <w:r w:rsidRPr="00C357FF">
        <w:rPr>
          <w:rFonts w:ascii="Arial" w:hAnsi="Arial" w:cs="Arial"/>
          <w:sz w:val="24"/>
        </w:rPr>
        <w:t xml:space="preserve">De </w:t>
      </w:r>
      <w:r w:rsidR="00196579" w:rsidRPr="00C357FF">
        <w:rPr>
          <w:rFonts w:ascii="Arial" w:hAnsi="Arial" w:cs="Arial"/>
          <w:sz w:val="24"/>
        </w:rPr>
        <w:t xml:space="preserve">districtsschepen </w:t>
      </w:r>
      <w:r w:rsidR="00E97982" w:rsidRPr="00C357FF">
        <w:rPr>
          <w:rFonts w:ascii="Arial" w:hAnsi="Arial" w:cs="Arial"/>
          <w:sz w:val="24"/>
        </w:rPr>
        <w:t>start met nieuwjaarswensen aan alle aanwezigen: minder Corona en meer genieten.</w:t>
      </w:r>
      <w:r w:rsidR="00C357FF" w:rsidRPr="00C357FF">
        <w:rPr>
          <w:rFonts w:ascii="Arial" w:hAnsi="Arial" w:cs="Arial"/>
          <w:sz w:val="24"/>
        </w:rPr>
        <w:t xml:space="preserve"> </w:t>
      </w:r>
      <w:r w:rsidR="00E97982" w:rsidRPr="00C357FF">
        <w:rPr>
          <w:rFonts w:ascii="Arial" w:hAnsi="Arial" w:cs="Arial"/>
          <w:sz w:val="24"/>
        </w:rPr>
        <w:t>Het is nog steeds een moeilijke periode voor het organiseren van evenementen. Alles moet weer digitaal. Doelstelling van dit jaar is te proberen om senioren terug te laten deelnemen a</w:t>
      </w:r>
      <w:r w:rsidR="00C357FF" w:rsidRPr="00C357FF">
        <w:rPr>
          <w:rFonts w:ascii="Arial" w:hAnsi="Arial" w:cs="Arial"/>
          <w:sz w:val="24"/>
        </w:rPr>
        <w:t>a</w:t>
      </w:r>
      <w:r w:rsidR="00E97982" w:rsidRPr="00C357FF">
        <w:rPr>
          <w:rFonts w:ascii="Arial" w:hAnsi="Arial" w:cs="Arial"/>
          <w:sz w:val="24"/>
        </w:rPr>
        <w:t>n de maatschappij.</w:t>
      </w:r>
    </w:p>
    <w:p w14:paraId="7CFCCC53" w14:textId="09379892" w:rsidR="00C357FF" w:rsidRDefault="00C357FF" w:rsidP="00C357FF">
      <w:pPr>
        <w:rPr>
          <w:rFonts w:ascii="Arial" w:hAnsi="Arial" w:cs="Arial"/>
          <w:sz w:val="24"/>
        </w:rPr>
      </w:pPr>
    </w:p>
    <w:p w14:paraId="2B9CC89E" w14:textId="77777777" w:rsidR="00CD3AED" w:rsidRPr="00CD3AED" w:rsidRDefault="00CD3AED" w:rsidP="00145181">
      <w:pPr>
        <w:rPr>
          <w:rFonts w:ascii="Arial" w:hAnsi="Arial" w:cs="Arial"/>
          <w:sz w:val="24"/>
          <w:u w:val="single"/>
        </w:rPr>
      </w:pPr>
      <w:r w:rsidRPr="00CD3AED">
        <w:rPr>
          <w:rFonts w:ascii="Arial" w:hAnsi="Arial" w:cs="Arial"/>
          <w:sz w:val="24"/>
          <w:u w:val="single"/>
        </w:rPr>
        <w:t>Vragen aan de districtsschepen</w:t>
      </w:r>
    </w:p>
    <w:p w14:paraId="7F7EAD4A" w14:textId="3527D2A8" w:rsidR="00145181" w:rsidRDefault="00C357FF" w:rsidP="00145181">
      <w:pPr>
        <w:rPr>
          <w:rFonts w:ascii="Arial" w:hAnsi="Arial" w:cs="Arial"/>
          <w:sz w:val="24"/>
        </w:rPr>
      </w:pPr>
      <w:r>
        <w:rPr>
          <w:rFonts w:ascii="Arial" w:hAnsi="Arial" w:cs="Arial"/>
          <w:sz w:val="24"/>
        </w:rPr>
        <w:t xml:space="preserve">Op de vraag van Chris G. om straten niet enkel op te lappen maar degelijk te herstellen </w:t>
      </w:r>
      <w:r w:rsidR="00CD3AED">
        <w:rPr>
          <w:rFonts w:ascii="Arial" w:hAnsi="Arial" w:cs="Arial"/>
          <w:sz w:val="24"/>
        </w:rPr>
        <w:t xml:space="preserve">om te voorkomen </w:t>
      </w:r>
      <w:r>
        <w:rPr>
          <w:rFonts w:ascii="Arial" w:hAnsi="Arial" w:cs="Arial"/>
          <w:sz w:val="24"/>
        </w:rPr>
        <w:t xml:space="preserve">dat senioren vallen op straat, antwoordt Patrick dat heraanleg van straten via de prioriteitenlijst </w:t>
      </w:r>
      <w:r w:rsidR="00145181">
        <w:rPr>
          <w:rFonts w:ascii="Arial" w:hAnsi="Arial" w:cs="Arial"/>
          <w:sz w:val="24"/>
        </w:rPr>
        <w:t xml:space="preserve">afgewerkt wordt. </w:t>
      </w:r>
      <w:r w:rsidR="001147BE">
        <w:rPr>
          <w:rFonts w:ascii="Arial" w:hAnsi="Arial" w:cs="Arial"/>
          <w:sz w:val="24"/>
        </w:rPr>
        <w:t xml:space="preserve">Vermits </w:t>
      </w:r>
      <w:r w:rsidR="00CD3AED">
        <w:rPr>
          <w:rFonts w:ascii="Arial" w:hAnsi="Arial" w:cs="Arial"/>
          <w:sz w:val="24"/>
        </w:rPr>
        <w:t>dit</w:t>
      </w:r>
      <w:r w:rsidR="001147BE">
        <w:rPr>
          <w:rFonts w:ascii="Arial" w:hAnsi="Arial" w:cs="Arial"/>
          <w:sz w:val="24"/>
        </w:rPr>
        <w:t xml:space="preserve"> meestal gepaard gaat met het leggen van nieuwe riolering </w:t>
      </w:r>
      <w:r w:rsidR="00145181">
        <w:rPr>
          <w:rFonts w:ascii="Arial" w:hAnsi="Arial" w:cs="Arial"/>
          <w:sz w:val="24"/>
        </w:rPr>
        <w:t xml:space="preserve">wordt </w:t>
      </w:r>
      <w:r w:rsidR="001147BE">
        <w:rPr>
          <w:rFonts w:ascii="Arial" w:hAnsi="Arial" w:cs="Arial"/>
          <w:sz w:val="24"/>
        </w:rPr>
        <w:t xml:space="preserve">deze lijst </w:t>
      </w:r>
      <w:r w:rsidR="00145181">
        <w:rPr>
          <w:rFonts w:ascii="Arial" w:hAnsi="Arial" w:cs="Arial"/>
          <w:sz w:val="24"/>
        </w:rPr>
        <w:t xml:space="preserve">enkele jaren op voorhand opgesteld in samenspraak met </w:t>
      </w:r>
      <w:r w:rsidR="001147BE">
        <w:rPr>
          <w:rFonts w:ascii="Arial" w:hAnsi="Arial" w:cs="Arial"/>
          <w:sz w:val="24"/>
        </w:rPr>
        <w:t>Water-link.</w:t>
      </w:r>
    </w:p>
    <w:p w14:paraId="39CAEB37" w14:textId="77777777" w:rsidR="00145181" w:rsidRDefault="00145181" w:rsidP="00145181">
      <w:pPr>
        <w:rPr>
          <w:rFonts w:ascii="Arial" w:hAnsi="Arial" w:cs="Arial"/>
          <w:sz w:val="24"/>
        </w:rPr>
      </w:pPr>
    </w:p>
    <w:p w14:paraId="459227CD" w14:textId="4E0770C7" w:rsidR="00CD3AED" w:rsidRDefault="00437A8E" w:rsidP="00145181">
      <w:pPr>
        <w:rPr>
          <w:rFonts w:ascii="Arial" w:hAnsi="Arial" w:cs="Arial"/>
          <w:sz w:val="24"/>
        </w:rPr>
      </w:pPr>
      <w:r w:rsidRPr="00010E53">
        <w:rPr>
          <w:rFonts w:ascii="Arial" w:hAnsi="Arial" w:cs="Arial"/>
          <w:sz w:val="24"/>
        </w:rPr>
        <w:t xml:space="preserve">Chris G. </w:t>
      </w:r>
      <w:r w:rsidR="001147BE">
        <w:rPr>
          <w:rFonts w:ascii="Arial" w:hAnsi="Arial" w:cs="Arial"/>
          <w:sz w:val="24"/>
        </w:rPr>
        <w:t>vraagt</w:t>
      </w:r>
      <w:r w:rsidR="00010E53" w:rsidRPr="00010E53">
        <w:rPr>
          <w:rFonts w:ascii="Arial" w:hAnsi="Arial" w:cs="Arial"/>
          <w:sz w:val="24"/>
        </w:rPr>
        <w:t xml:space="preserve"> naar </w:t>
      </w:r>
      <w:r w:rsidR="001147BE">
        <w:rPr>
          <w:rFonts w:ascii="Arial" w:hAnsi="Arial" w:cs="Arial"/>
          <w:sz w:val="24"/>
        </w:rPr>
        <w:t xml:space="preserve">de buurtbus die door de Rodeloopstraat </w:t>
      </w:r>
      <w:r w:rsidR="00CD3AED">
        <w:rPr>
          <w:rFonts w:ascii="Arial" w:hAnsi="Arial" w:cs="Arial"/>
          <w:sz w:val="24"/>
        </w:rPr>
        <w:t>gaat</w:t>
      </w:r>
      <w:r w:rsidR="001147BE">
        <w:rPr>
          <w:rFonts w:ascii="Arial" w:hAnsi="Arial" w:cs="Arial"/>
          <w:sz w:val="24"/>
        </w:rPr>
        <w:t xml:space="preserve"> rijden</w:t>
      </w:r>
      <w:r w:rsidR="00CD3AED">
        <w:rPr>
          <w:rFonts w:ascii="Arial" w:hAnsi="Arial" w:cs="Arial"/>
          <w:sz w:val="24"/>
        </w:rPr>
        <w:t xml:space="preserve"> met halte aan de sporthal</w:t>
      </w:r>
      <w:r w:rsidR="001147BE">
        <w:rPr>
          <w:rFonts w:ascii="Arial" w:hAnsi="Arial" w:cs="Arial"/>
          <w:sz w:val="24"/>
        </w:rPr>
        <w:t>. D</w:t>
      </w:r>
      <w:r w:rsidR="00982E9E">
        <w:rPr>
          <w:rFonts w:ascii="Arial" w:hAnsi="Arial" w:cs="Arial"/>
          <w:sz w:val="24"/>
        </w:rPr>
        <w:t xml:space="preserve">e Lijn </w:t>
      </w:r>
      <w:r w:rsidR="00AA79DB">
        <w:rPr>
          <w:rFonts w:ascii="Arial" w:hAnsi="Arial" w:cs="Arial"/>
          <w:sz w:val="24"/>
        </w:rPr>
        <w:t>overweegt een nieuwe buurtbus in te voeren. De exacte timing hiervan is nog niet gekend. Om hieraan tegemoet te komen werd in een ontwerp voor heraanleg van de Rodeloopstraat een nieuwe bushalte met een veilige op- en afstapplaats voor reizigers ter hoogte van het sportcomplex voorzien.</w:t>
      </w:r>
    </w:p>
    <w:p w14:paraId="69A3F58C" w14:textId="520FF983" w:rsidR="00CD3AED" w:rsidRDefault="00CD3AED" w:rsidP="00145181">
      <w:pPr>
        <w:rPr>
          <w:rFonts w:ascii="Arial" w:hAnsi="Arial" w:cs="Arial"/>
          <w:sz w:val="24"/>
        </w:rPr>
      </w:pPr>
    </w:p>
    <w:p w14:paraId="49E407E2" w14:textId="3CD3A497" w:rsidR="00CD3AED" w:rsidRDefault="00CD3AED" w:rsidP="00145181">
      <w:pPr>
        <w:rPr>
          <w:rFonts w:ascii="Arial" w:hAnsi="Arial" w:cs="Arial"/>
          <w:sz w:val="24"/>
        </w:rPr>
      </w:pPr>
      <w:r>
        <w:rPr>
          <w:rFonts w:ascii="Arial" w:hAnsi="Arial" w:cs="Arial"/>
          <w:sz w:val="24"/>
        </w:rPr>
        <w:t xml:space="preserve">Chris G. merkt op dat op het Meeuwenplein een </w:t>
      </w:r>
      <w:r w:rsidR="005F0278">
        <w:rPr>
          <w:rFonts w:ascii="Arial" w:hAnsi="Arial" w:cs="Arial"/>
          <w:sz w:val="24"/>
        </w:rPr>
        <w:t>verhard deel van enkele vierkante meters waar kinderen op speelden, werd weggenomen om te vergroenen. Dit is spijtig voor die kinderen die hun kleine speelplaats kwijt zijn.</w:t>
      </w:r>
      <w:r w:rsidR="005F0278">
        <w:rPr>
          <w:rFonts w:ascii="Arial" w:hAnsi="Arial" w:cs="Arial"/>
          <w:sz w:val="24"/>
        </w:rPr>
        <w:br/>
      </w:r>
      <w:r w:rsidR="005F0278">
        <w:rPr>
          <w:rFonts w:ascii="Arial" w:hAnsi="Arial" w:cs="Arial"/>
          <w:sz w:val="24"/>
        </w:rPr>
        <w:lastRenderedPageBreak/>
        <w:t>Fred gaat daarop verder met de vraag waarom het nieuwe Duvelsplein dan weer grotendeels in beton werd aangelegd. Wat met de betonstop?</w:t>
      </w:r>
    </w:p>
    <w:p w14:paraId="1E5DFD63" w14:textId="16CE9237" w:rsidR="005F0278" w:rsidRDefault="005F0278" w:rsidP="00145181">
      <w:pPr>
        <w:rPr>
          <w:rFonts w:ascii="Arial" w:hAnsi="Arial" w:cs="Arial"/>
          <w:sz w:val="24"/>
        </w:rPr>
      </w:pPr>
    </w:p>
    <w:p w14:paraId="0DCBF3E4" w14:textId="45F4100C" w:rsidR="005F0278" w:rsidRDefault="005F0278" w:rsidP="00145181">
      <w:pPr>
        <w:rPr>
          <w:rFonts w:ascii="Arial" w:hAnsi="Arial" w:cs="Arial"/>
          <w:sz w:val="24"/>
        </w:rPr>
      </w:pPr>
      <w:r>
        <w:rPr>
          <w:rFonts w:ascii="Arial" w:hAnsi="Arial" w:cs="Arial"/>
          <w:sz w:val="24"/>
        </w:rPr>
        <w:t xml:space="preserve">Chris G. </w:t>
      </w:r>
      <w:r w:rsidR="006854FB">
        <w:rPr>
          <w:rFonts w:ascii="Arial" w:hAnsi="Arial" w:cs="Arial"/>
          <w:sz w:val="24"/>
        </w:rPr>
        <w:t xml:space="preserve">verwijst naar </w:t>
      </w:r>
      <w:r>
        <w:rPr>
          <w:rFonts w:ascii="Arial" w:hAnsi="Arial" w:cs="Arial"/>
          <w:sz w:val="24"/>
        </w:rPr>
        <w:t>de nieuwe regeling</w:t>
      </w:r>
      <w:r w:rsidR="006854FB">
        <w:rPr>
          <w:rFonts w:ascii="Arial" w:hAnsi="Arial" w:cs="Arial"/>
          <w:sz w:val="24"/>
        </w:rPr>
        <w:t xml:space="preserve"> adviesraden stad Antwerpen. Daarin is </w:t>
      </w:r>
      <w:r w:rsidR="00A1285F">
        <w:rPr>
          <w:rFonts w:ascii="Arial" w:hAnsi="Arial" w:cs="Arial"/>
          <w:sz w:val="24"/>
        </w:rPr>
        <w:t>er onduidelijkheid</w:t>
      </w:r>
      <w:r w:rsidR="006854FB">
        <w:rPr>
          <w:rFonts w:ascii="Arial" w:hAnsi="Arial" w:cs="Arial"/>
          <w:sz w:val="24"/>
        </w:rPr>
        <w:t xml:space="preserve"> over de toekomst van de seniorenraden. </w:t>
      </w:r>
      <w:r w:rsidR="006854FB">
        <w:rPr>
          <w:rFonts w:ascii="Arial" w:hAnsi="Arial" w:cs="Arial"/>
          <w:sz w:val="24"/>
        </w:rPr>
        <w:br/>
        <w:t xml:space="preserve">Sonja laat weten dat </w:t>
      </w:r>
      <w:r w:rsidR="00E74B85">
        <w:rPr>
          <w:rFonts w:ascii="Arial" w:hAnsi="Arial" w:cs="Arial"/>
          <w:sz w:val="24"/>
        </w:rPr>
        <w:t xml:space="preserve">momenteel </w:t>
      </w:r>
      <w:r w:rsidR="006854FB">
        <w:rPr>
          <w:rFonts w:ascii="Arial" w:hAnsi="Arial" w:cs="Arial"/>
          <w:sz w:val="24"/>
        </w:rPr>
        <w:t>de werking verder gaat zonder ondersteuning van de stad.</w:t>
      </w:r>
      <w:r w:rsidR="006854FB" w:rsidRPr="006854FB">
        <w:rPr>
          <w:rFonts w:ascii="Arial" w:hAnsi="Arial" w:cs="Arial"/>
          <w:sz w:val="24"/>
        </w:rPr>
        <w:t xml:space="preserve"> </w:t>
      </w:r>
      <w:r w:rsidR="006854FB">
        <w:rPr>
          <w:rFonts w:ascii="Arial" w:hAnsi="Arial" w:cs="Arial"/>
          <w:sz w:val="24"/>
        </w:rPr>
        <w:t xml:space="preserve">Volgens Patrick is dit alles nog in onderhandeling. Hij vindt het toch interessant dat de districten kunnen </w:t>
      </w:r>
      <w:r w:rsidR="00DD4015">
        <w:rPr>
          <w:rFonts w:ascii="Arial" w:hAnsi="Arial" w:cs="Arial"/>
          <w:sz w:val="24"/>
        </w:rPr>
        <w:t xml:space="preserve">blijven </w:t>
      </w:r>
      <w:r w:rsidR="006854FB">
        <w:rPr>
          <w:rFonts w:ascii="Arial" w:hAnsi="Arial" w:cs="Arial"/>
          <w:sz w:val="24"/>
        </w:rPr>
        <w:t>samenkomen.</w:t>
      </w:r>
    </w:p>
    <w:p w14:paraId="4DF4D211" w14:textId="442BA659" w:rsidR="006854FB" w:rsidRDefault="006854FB" w:rsidP="00145181">
      <w:pPr>
        <w:rPr>
          <w:rFonts w:ascii="Arial" w:hAnsi="Arial" w:cs="Arial"/>
          <w:sz w:val="24"/>
        </w:rPr>
      </w:pPr>
    </w:p>
    <w:p w14:paraId="59998BCF" w14:textId="172B163B" w:rsidR="006854FB" w:rsidRDefault="006854FB" w:rsidP="00145181">
      <w:pPr>
        <w:rPr>
          <w:rFonts w:ascii="Arial" w:hAnsi="Arial" w:cs="Arial"/>
          <w:sz w:val="24"/>
        </w:rPr>
      </w:pPr>
      <w:r>
        <w:rPr>
          <w:rFonts w:ascii="Arial" w:hAnsi="Arial" w:cs="Arial"/>
          <w:sz w:val="24"/>
        </w:rPr>
        <w:t xml:space="preserve">Liliane </w:t>
      </w:r>
      <w:r w:rsidR="00DD4015">
        <w:rPr>
          <w:rFonts w:ascii="Arial" w:hAnsi="Arial" w:cs="Arial"/>
          <w:sz w:val="24"/>
        </w:rPr>
        <w:t>heeft vernomen</w:t>
      </w:r>
      <w:r>
        <w:rPr>
          <w:rFonts w:ascii="Arial" w:hAnsi="Arial" w:cs="Arial"/>
          <w:sz w:val="24"/>
        </w:rPr>
        <w:t xml:space="preserve"> dat een aantal inwoners van de Akkerbouwstraat klachten he</w:t>
      </w:r>
      <w:r w:rsidR="00DD4015">
        <w:rPr>
          <w:rFonts w:ascii="Arial" w:hAnsi="Arial" w:cs="Arial"/>
          <w:sz w:val="24"/>
        </w:rPr>
        <w:t>eft</w:t>
      </w:r>
      <w:r>
        <w:rPr>
          <w:rFonts w:ascii="Arial" w:hAnsi="Arial" w:cs="Arial"/>
          <w:sz w:val="24"/>
        </w:rPr>
        <w:t xml:space="preserve"> over sluipverkeer. Er werd een meting aangevraagd</w:t>
      </w:r>
      <w:r w:rsidR="002E7A3F">
        <w:rPr>
          <w:rFonts w:ascii="Arial" w:hAnsi="Arial" w:cs="Arial"/>
          <w:sz w:val="24"/>
        </w:rPr>
        <w:t xml:space="preserve"> en die is uitgevoerd, echter tijdens de periode van maximaal thuiswerken. De uitslag geeft dus een volledig verkeerd beeld. Patrick antwoordt dat er best een nieuwe meting aangevraagd wordt.</w:t>
      </w:r>
    </w:p>
    <w:p w14:paraId="609352EB" w14:textId="0EE0E1E2" w:rsidR="002E7A3F" w:rsidRDefault="002E7A3F" w:rsidP="00145181">
      <w:pPr>
        <w:rPr>
          <w:rFonts w:ascii="Arial" w:hAnsi="Arial" w:cs="Arial"/>
          <w:sz w:val="24"/>
        </w:rPr>
      </w:pPr>
    </w:p>
    <w:p w14:paraId="64464CC7" w14:textId="3D8B8DBE" w:rsidR="002E7A3F" w:rsidRDefault="002E7A3F" w:rsidP="00145181">
      <w:pPr>
        <w:rPr>
          <w:rFonts w:ascii="Arial" w:hAnsi="Arial" w:cs="Arial"/>
          <w:sz w:val="24"/>
        </w:rPr>
      </w:pPr>
      <w:r>
        <w:rPr>
          <w:rFonts w:ascii="Arial" w:hAnsi="Arial" w:cs="Arial"/>
          <w:sz w:val="24"/>
        </w:rPr>
        <w:t xml:space="preserve">Fred klaagt de overlast van elektrische steps aan. Die worden overal en op de meest lastige plaatsen achtergelaten. </w:t>
      </w:r>
      <w:r w:rsidR="00DD4015">
        <w:rPr>
          <w:rFonts w:ascii="Arial" w:hAnsi="Arial" w:cs="Arial"/>
          <w:sz w:val="24"/>
        </w:rPr>
        <w:t>Bovendien</w:t>
      </w:r>
      <w:r>
        <w:rPr>
          <w:rFonts w:ascii="Arial" w:hAnsi="Arial" w:cs="Arial"/>
          <w:sz w:val="24"/>
        </w:rPr>
        <w:t xml:space="preserve"> wordt dikwijls tegen de richting gereden.</w:t>
      </w:r>
      <w:r w:rsidR="00DD4015">
        <w:rPr>
          <w:rFonts w:ascii="Arial" w:hAnsi="Arial" w:cs="Arial"/>
          <w:sz w:val="24"/>
        </w:rPr>
        <w:t xml:space="preserve"> Patrick weet dat het kabinet van schepen Koen Kennis werkt aan een verbeterd reglement rond deelsteps en -scooters.</w:t>
      </w:r>
    </w:p>
    <w:p w14:paraId="2DC98485" w14:textId="26EDBBA2" w:rsidR="00016A64" w:rsidRDefault="00016A64" w:rsidP="00145181">
      <w:pPr>
        <w:rPr>
          <w:rFonts w:ascii="Arial" w:hAnsi="Arial" w:cs="Arial"/>
          <w:sz w:val="24"/>
        </w:rPr>
      </w:pPr>
    </w:p>
    <w:p w14:paraId="0943FD1D" w14:textId="7CA6084D" w:rsidR="00016A64" w:rsidRDefault="00016A64" w:rsidP="00145181">
      <w:pPr>
        <w:rPr>
          <w:rFonts w:ascii="Arial" w:hAnsi="Arial" w:cs="Arial"/>
          <w:sz w:val="24"/>
        </w:rPr>
      </w:pPr>
      <w:r>
        <w:rPr>
          <w:rFonts w:ascii="Arial" w:hAnsi="Arial" w:cs="Arial"/>
          <w:sz w:val="24"/>
        </w:rPr>
        <w:t>Liliane merkt op dat door het gewijzigde parkeerbeleid (betalende zones) er meer geparkeerd wordt in woonstraten. De bewoners hebben zelf geen parkeerplaats meer. Is het toegelaten om de voortuin aan te leggen met waterdoorlatende betontegels? Patrick denkt dat het niet toegelaten is, maar zal dit navragen.</w:t>
      </w:r>
    </w:p>
    <w:p w14:paraId="08996EA8" w14:textId="0136E01A" w:rsidR="00016A64" w:rsidRDefault="00016A64" w:rsidP="00145181">
      <w:pPr>
        <w:rPr>
          <w:rFonts w:ascii="Arial" w:hAnsi="Arial" w:cs="Arial"/>
          <w:sz w:val="24"/>
        </w:rPr>
      </w:pPr>
    </w:p>
    <w:p w14:paraId="313FFA59" w14:textId="2DC67CBB" w:rsidR="00016A64" w:rsidRDefault="00016A64" w:rsidP="00145181">
      <w:pPr>
        <w:rPr>
          <w:rFonts w:ascii="Arial" w:hAnsi="Arial" w:cs="Arial"/>
          <w:sz w:val="24"/>
        </w:rPr>
      </w:pPr>
      <w:r>
        <w:rPr>
          <w:rFonts w:ascii="Arial" w:hAnsi="Arial" w:cs="Arial"/>
          <w:sz w:val="24"/>
        </w:rPr>
        <w:t xml:space="preserve">Fred gaat hier verder op in. Men gaat </w:t>
      </w:r>
      <w:r w:rsidR="00755981">
        <w:rPr>
          <w:rFonts w:ascii="Arial" w:hAnsi="Arial" w:cs="Arial"/>
          <w:sz w:val="24"/>
        </w:rPr>
        <w:t xml:space="preserve">openbare </w:t>
      </w:r>
      <w:r>
        <w:rPr>
          <w:rFonts w:ascii="Arial" w:hAnsi="Arial" w:cs="Arial"/>
          <w:sz w:val="24"/>
        </w:rPr>
        <w:t xml:space="preserve">laadpalen zetten voor elektrische wagens. </w:t>
      </w:r>
      <w:r w:rsidR="00755981">
        <w:rPr>
          <w:rFonts w:ascii="Arial" w:hAnsi="Arial" w:cs="Arial"/>
          <w:sz w:val="24"/>
        </w:rPr>
        <w:t xml:space="preserve">Waar gaat men die zetten? </w:t>
      </w:r>
      <w:r>
        <w:rPr>
          <w:rFonts w:ascii="Arial" w:hAnsi="Arial" w:cs="Arial"/>
          <w:sz w:val="24"/>
        </w:rPr>
        <w:t>Wat als men zo een paal voor mijn deur zet?</w:t>
      </w:r>
    </w:p>
    <w:p w14:paraId="32ABDA3E" w14:textId="07E0E74C" w:rsidR="00755981" w:rsidRDefault="00755981" w:rsidP="00145181">
      <w:pPr>
        <w:rPr>
          <w:rFonts w:ascii="Arial" w:hAnsi="Arial" w:cs="Arial"/>
          <w:sz w:val="24"/>
        </w:rPr>
      </w:pPr>
      <w:r>
        <w:rPr>
          <w:rFonts w:ascii="Arial" w:hAnsi="Arial" w:cs="Arial"/>
          <w:sz w:val="24"/>
        </w:rPr>
        <w:t>Patrick weet dat hiervoor een reglement wordt gemaakt. Dit is meer bovenlokale materie.</w:t>
      </w:r>
    </w:p>
    <w:p w14:paraId="5A15F738" w14:textId="17BA0A6B" w:rsidR="00755981" w:rsidRDefault="00755981" w:rsidP="00145181">
      <w:pPr>
        <w:rPr>
          <w:rFonts w:ascii="Arial" w:hAnsi="Arial" w:cs="Arial"/>
          <w:sz w:val="24"/>
        </w:rPr>
      </w:pPr>
    </w:p>
    <w:p w14:paraId="572E7400" w14:textId="50055E49" w:rsidR="00755981" w:rsidRDefault="00755981" w:rsidP="00145181">
      <w:pPr>
        <w:rPr>
          <w:rFonts w:ascii="Arial" w:hAnsi="Arial" w:cs="Arial"/>
          <w:sz w:val="24"/>
        </w:rPr>
      </w:pPr>
      <w:r>
        <w:rPr>
          <w:rFonts w:ascii="Arial" w:hAnsi="Arial" w:cs="Arial"/>
          <w:sz w:val="24"/>
        </w:rPr>
        <w:t>Wim klaagt het drukker wordende vrachtverkeer in de Terlindenhofstraat (tussen Houthulststraat en Nieuwdreef) aan. Vrachtwagens worden hier steeds dubbel geparkeerd, ook voor levering van auto’s. Soms staan ze er een halve dag.</w:t>
      </w:r>
    </w:p>
    <w:p w14:paraId="78FEFAB2" w14:textId="5F2312D9" w:rsidR="00755981" w:rsidRDefault="00755981" w:rsidP="00145181">
      <w:pPr>
        <w:rPr>
          <w:rFonts w:ascii="Arial" w:hAnsi="Arial" w:cs="Arial"/>
          <w:sz w:val="24"/>
        </w:rPr>
      </w:pPr>
      <w:r>
        <w:rPr>
          <w:rFonts w:ascii="Arial" w:hAnsi="Arial" w:cs="Arial"/>
          <w:sz w:val="24"/>
        </w:rPr>
        <w:t>Er wordt a</w:t>
      </w:r>
      <w:r w:rsidR="00696478">
        <w:rPr>
          <w:rFonts w:ascii="Arial" w:hAnsi="Arial" w:cs="Arial"/>
          <w:sz w:val="24"/>
        </w:rPr>
        <w:t>a</w:t>
      </w:r>
      <w:r>
        <w:rPr>
          <w:rFonts w:ascii="Arial" w:hAnsi="Arial" w:cs="Arial"/>
          <w:sz w:val="24"/>
        </w:rPr>
        <w:t xml:space="preserve">ngeraden hiervoor een melding </w:t>
      </w:r>
      <w:r w:rsidR="00696478">
        <w:rPr>
          <w:rFonts w:ascii="Arial" w:hAnsi="Arial" w:cs="Arial"/>
          <w:sz w:val="24"/>
        </w:rPr>
        <w:t xml:space="preserve">via de site antwerpen.be </w:t>
      </w:r>
      <w:r>
        <w:rPr>
          <w:rFonts w:ascii="Arial" w:hAnsi="Arial" w:cs="Arial"/>
          <w:sz w:val="24"/>
        </w:rPr>
        <w:t>aan te maken.</w:t>
      </w:r>
    </w:p>
    <w:p w14:paraId="5F96FACD" w14:textId="3E2080DC" w:rsidR="00696478" w:rsidRDefault="00696478" w:rsidP="00145181">
      <w:pPr>
        <w:rPr>
          <w:rFonts w:ascii="Arial" w:hAnsi="Arial" w:cs="Arial"/>
          <w:sz w:val="24"/>
        </w:rPr>
      </w:pPr>
    </w:p>
    <w:p w14:paraId="58EF769B" w14:textId="403E58D4" w:rsidR="00696478" w:rsidRDefault="00C87B45" w:rsidP="00696478">
      <w:pPr>
        <w:rPr>
          <w:rFonts w:ascii="Arial" w:hAnsi="Arial" w:cs="Arial"/>
          <w:sz w:val="24"/>
          <w:u w:val="single"/>
        </w:rPr>
      </w:pPr>
      <w:r w:rsidRPr="009C19F0">
        <w:rPr>
          <w:rFonts w:ascii="Arial" w:hAnsi="Arial" w:cs="Arial"/>
          <w:sz w:val="24"/>
          <w:u w:val="single"/>
        </w:rPr>
        <w:t>Seniorenconsulent</w:t>
      </w:r>
    </w:p>
    <w:p w14:paraId="5179C710" w14:textId="3C81146F" w:rsidR="00F449B0" w:rsidRDefault="00696478" w:rsidP="00615712">
      <w:pPr>
        <w:rPr>
          <w:rFonts w:ascii="Arial" w:hAnsi="Arial" w:cs="Arial"/>
          <w:sz w:val="24"/>
        </w:rPr>
      </w:pPr>
      <w:r>
        <w:rPr>
          <w:rFonts w:ascii="Arial" w:hAnsi="Arial" w:cs="Arial"/>
          <w:sz w:val="24"/>
        </w:rPr>
        <w:t>Sonja is enkele we</w:t>
      </w:r>
      <w:r w:rsidR="00E74B85">
        <w:rPr>
          <w:rFonts w:ascii="Arial" w:hAnsi="Arial" w:cs="Arial"/>
          <w:sz w:val="24"/>
        </w:rPr>
        <w:t>k</w:t>
      </w:r>
      <w:r>
        <w:rPr>
          <w:rFonts w:ascii="Arial" w:hAnsi="Arial" w:cs="Arial"/>
          <w:sz w:val="24"/>
        </w:rPr>
        <w:t xml:space="preserve">en afwezig geweest en heeft hierdoor de gegevens van de seniorenweek ‘In Petto’ nog niet kunnen verwerken. Zij </w:t>
      </w:r>
      <w:r w:rsidR="00615712">
        <w:rPr>
          <w:rFonts w:ascii="Arial" w:hAnsi="Arial" w:cs="Arial"/>
          <w:sz w:val="24"/>
        </w:rPr>
        <w:t>heeft</w:t>
      </w:r>
      <w:r>
        <w:rPr>
          <w:rFonts w:ascii="Arial" w:hAnsi="Arial" w:cs="Arial"/>
          <w:sz w:val="24"/>
        </w:rPr>
        <w:t xml:space="preserve"> echter wel een </w:t>
      </w:r>
      <w:r w:rsidR="00615712">
        <w:rPr>
          <w:rFonts w:ascii="Arial" w:hAnsi="Arial" w:cs="Arial"/>
          <w:sz w:val="24"/>
        </w:rPr>
        <w:t>goed gevoel</w:t>
      </w:r>
      <w:r w:rsidR="002D7842">
        <w:rPr>
          <w:rFonts w:ascii="Arial" w:hAnsi="Arial" w:cs="Arial"/>
          <w:sz w:val="24"/>
        </w:rPr>
        <w:t xml:space="preserve"> overgehouden</w:t>
      </w:r>
      <w:r>
        <w:rPr>
          <w:rFonts w:ascii="Arial" w:hAnsi="Arial" w:cs="Arial"/>
          <w:sz w:val="24"/>
        </w:rPr>
        <w:t xml:space="preserve">. Wegens de stijging van de </w:t>
      </w:r>
      <w:r w:rsidR="00615712">
        <w:rPr>
          <w:rFonts w:ascii="Arial" w:hAnsi="Arial" w:cs="Arial"/>
          <w:sz w:val="24"/>
        </w:rPr>
        <w:t>c</w:t>
      </w:r>
      <w:r>
        <w:rPr>
          <w:rFonts w:ascii="Arial" w:hAnsi="Arial" w:cs="Arial"/>
          <w:sz w:val="24"/>
        </w:rPr>
        <w:t>oronacijfers is het Bal Populaire geannuleerd</w:t>
      </w:r>
      <w:r w:rsidR="00615712">
        <w:rPr>
          <w:rFonts w:ascii="Arial" w:hAnsi="Arial" w:cs="Arial"/>
          <w:sz w:val="24"/>
        </w:rPr>
        <w:t>, maar de dansnamiddag bij OKRA had toch een mooie opkomst</w:t>
      </w:r>
      <w:r w:rsidR="002D7842">
        <w:rPr>
          <w:rFonts w:ascii="Arial" w:hAnsi="Arial" w:cs="Arial"/>
          <w:sz w:val="24"/>
        </w:rPr>
        <w:t xml:space="preserve"> en was zeer geslaagd</w:t>
      </w:r>
      <w:r w:rsidR="00615712">
        <w:rPr>
          <w:rFonts w:ascii="Arial" w:hAnsi="Arial" w:cs="Arial"/>
          <w:sz w:val="24"/>
        </w:rPr>
        <w:t>. Ook andere activiteiten zoals de grote wandeling, speeddate, yoga en aquagym zijn doorgegaan en hebben nieuwe vriendschappen gesmeed.</w:t>
      </w:r>
    </w:p>
    <w:p w14:paraId="79981F2A" w14:textId="5BF097FA" w:rsidR="00615712" w:rsidRDefault="00615712" w:rsidP="00615712">
      <w:pPr>
        <w:rPr>
          <w:rFonts w:ascii="Arial" w:hAnsi="Arial" w:cs="Arial"/>
          <w:sz w:val="24"/>
        </w:rPr>
      </w:pPr>
    </w:p>
    <w:p w14:paraId="38032644" w14:textId="1683366E" w:rsidR="00615712" w:rsidRDefault="00615712" w:rsidP="00615712">
      <w:pPr>
        <w:rPr>
          <w:rFonts w:ascii="Arial" w:hAnsi="Arial" w:cs="Arial"/>
          <w:sz w:val="24"/>
        </w:rPr>
      </w:pPr>
      <w:r>
        <w:rPr>
          <w:rFonts w:ascii="Arial" w:hAnsi="Arial" w:cs="Arial"/>
          <w:sz w:val="24"/>
        </w:rPr>
        <w:t>Wim kan beamen dat het reisbezoek aan het bedrijf Elixir d’Anvers een groot bereik buiten de club kende (37 deelnemers waarvan 22 niet-leden).</w:t>
      </w:r>
      <w:r w:rsidR="004F3629">
        <w:rPr>
          <w:rFonts w:ascii="Arial" w:hAnsi="Arial" w:cs="Arial"/>
          <w:sz w:val="24"/>
        </w:rPr>
        <w:t xml:space="preserve"> Hij noemt dit een groot succes.</w:t>
      </w:r>
    </w:p>
    <w:p w14:paraId="42CBDD9F" w14:textId="1D367873" w:rsidR="004F3629" w:rsidRDefault="004F3629" w:rsidP="00615712">
      <w:pPr>
        <w:rPr>
          <w:rFonts w:ascii="Arial" w:hAnsi="Arial" w:cs="Arial"/>
          <w:sz w:val="24"/>
        </w:rPr>
      </w:pPr>
      <w:r>
        <w:rPr>
          <w:rFonts w:ascii="Arial" w:hAnsi="Arial" w:cs="Arial"/>
          <w:sz w:val="24"/>
        </w:rPr>
        <w:t>Liliane telde tijdens de OKRA</w:t>
      </w:r>
      <w:r w:rsidR="002D7842">
        <w:rPr>
          <w:rFonts w:ascii="Arial" w:hAnsi="Arial" w:cs="Arial"/>
          <w:sz w:val="24"/>
        </w:rPr>
        <w:t>-</w:t>
      </w:r>
      <w:r>
        <w:rPr>
          <w:rFonts w:ascii="Arial" w:hAnsi="Arial" w:cs="Arial"/>
          <w:sz w:val="24"/>
        </w:rPr>
        <w:t>dansnamiddag ook zeker 20 nieuwe gezichten. Hiervan hebben twee personen zich aangemeld als lid.</w:t>
      </w:r>
    </w:p>
    <w:p w14:paraId="1B62F460" w14:textId="468E63CC" w:rsidR="004F3629" w:rsidRPr="00615712" w:rsidRDefault="004F3629" w:rsidP="00615712">
      <w:pPr>
        <w:rPr>
          <w:rFonts w:ascii="Arial" w:hAnsi="Arial" w:cs="Arial"/>
          <w:sz w:val="24"/>
        </w:rPr>
      </w:pPr>
      <w:r>
        <w:rPr>
          <w:rFonts w:ascii="Arial" w:hAnsi="Arial" w:cs="Arial"/>
          <w:sz w:val="24"/>
        </w:rPr>
        <w:t>Yvette bevestigt dat ook de activiteit van ‘Lenig en Fit’ op de Distelhoek enkele nieuwe deelnemers heeft overgehouden aan de seniorenweek.</w:t>
      </w:r>
    </w:p>
    <w:p w14:paraId="311A5BD8" w14:textId="0A5EFC2F" w:rsidR="00D93882" w:rsidRDefault="00D93882">
      <w:pPr>
        <w:rPr>
          <w:rFonts w:ascii="SunAntwerpen Light" w:hAnsi="SunAntwerpen Light"/>
          <w:sz w:val="24"/>
        </w:rPr>
      </w:pPr>
      <w:r>
        <w:rPr>
          <w:rFonts w:ascii="SunAntwerpen Light" w:hAnsi="SunAntwerpen Light"/>
          <w:sz w:val="24"/>
        </w:rPr>
        <w:br w:type="page"/>
      </w:r>
    </w:p>
    <w:p w14:paraId="78FD47C6" w14:textId="77777777" w:rsidR="00E67C4D" w:rsidRDefault="00E67C4D" w:rsidP="00535003">
      <w:pPr>
        <w:rPr>
          <w:rFonts w:ascii="SunAntwerpen Light" w:hAnsi="SunAntwerpen Light"/>
          <w:sz w:val="24"/>
        </w:rPr>
      </w:pPr>
    </w:p>
    <w:p w14:paraId="6C13B67A" w14:textId="7C6C2ACB" w:rsidR="003E064E" w:rsidRPr="0018358A" w:rsidRDefault="003E064E"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Nieuws partners (cultuurcentrum, Zorgbedrijf Antwerpen)</w:t>
      </w:r>
    </w:p>
    <w:p w14:paraId="4B4C5537" w14:textId="77777777" w:rsidR="003E064E" w:rsidRPr="00EF23AA" w:rsidRDefault="003E064E" w:rsidP="003E064E">
      <w:pPr>
        <w:rPr>
          <w:rFonts w:ascii="SunAntwerpen Light" w:hAnsi="SunAntwerpen Light"/>
          <w:b/>
          <w:sz w:val="16"/>
          <w:szCs w:val="16"/>
        </w:rPr>
      </w:pPr>
    </w:p>
    <w:p w14:paraId="0782AC17" w14:textId="32FC43F8" w:rsidR="00DA3BD9" w:rsidRDefault="00962C9B" w:rsidP="003E064E">
      <w:pPr>
        <w:rPr>
          <w:rFonts w:ascii="Arial" w:hAnsi="Arial" w:cs="Arial"/>
          <w:sz w:val="24"/>
        </w:rPr>
      </w:pPr>
      <w:r>
        <w:rPr>
          <w:rFonts w:ascii="Arial" w:hAnsi="Arial" w:cs="Arial"/>
          <w:sz w:val="24"/>
          <w:u w:val="single"/>
        </w:rPr>
        <w:t>Schouwburg Noord</w:t>
      </w:r>
    </w:p>
    <w:p w14:paraId="395B5EF4" w14:textId="28A65368" w:rsidR="00437491" w:rsidRDefault="002D7842" w:rsidP="002D7842">
      <w:pPr>
        <w:rPr>
          <w:rFonts w:ascii="Arial" w:hAnsi="Arial" w:cs="Arial"/>
          <w:sz w:val="24"/>
        </w:rPr>
      </w:pPr>
      <w:r>
        <w:rPr>
          <w:rFonts w:ascii="Arial" w:hAnsi="Arial" w:cs="Arial"/>
          <w:sz w:val="24"/>
        </w:rPr>
        <w:t>Chris Meizler</w:t>
      </w:r>
      <w:r w:rsidR="00D93882">
        <w:rPr>
          <w:rFonts w:ascii="Arial" w:hAnsi="Arial" w:cs="Arial"/>
          <w:sz w:val="24"/>
        </w:rPr>
        <w:t xml:space="preserve"> hoopt voor </w:t>
      </w:r>
      <w:r w:rsidR="00962C9B">
        <w:rPr>
          <w:rFonts w:ascii="Arial" w:hAnsi="Arial" w:cs="Arial"/>
          <w:sz w:val="24"/>
        </w:rPr>
        <w:t>de schouwburg</w:t>
      </w:r>
      <w:bookmarkStart w:id="0" w:name="_GoBack"/>
      <w:bookmarkEnd w:id="0"/>
      <w:r w:rsidR="00D93882">
        <w:rPr>
          <w:rFonts w:ascii="Arial" w:hAnsi="Arial" w:cs="Arial"/>
          <w:sz w:val="24"/>
        </w:rPr>
        <w:t xml:space="preserve"> op een beter jaar dan vorig jaar. </w:t>
      </w:r>
      <w:r w:rsidR="006D3960">
        <w:rPr>
          <w:rFonts w:ascii="Arial" w:hAnsi="Arial" w:cs="Arial"/>
          <w:sz w:val="24"/>
        </w:rPr>
        <w:br/>
      </w:r>
      <w:r w:rsidR="00DF70E7">
        <w:rPr>
          <w:rFonts w:ascii="Arial" w:hAnsi="Arial" w:cs="Arial"/>
          <w:sz w:val="24"/>
        </w:rPr>
        <w:t>Met</w:t>
      </w:r>
      <w:r w:rsidR="006D3960">
        <w:rPr>
          <w:rFonts w:ascii="Arial" w:hAnsi="Arial" w:cs="Arial"/>
          <w:sz w:val="24"/>
        </w:rPr>
        <w:t xml:space="preserve"> de huidige co</w:t>
      </w:r>
      <w:r w:rsidR="0036707F">
        <w:rPr>
          <w:rFonts w:ascii="Arial" w:hAnsi="Arial" w:cs="Arial"/>
          <w:sz w:val="24"/>
        </w:rPr>
        <w:t>rona</w:t>
      </w:r>
      <w:r w:rsidR="006D3960">
        <w:rPr>
          <w:rFonts w:ascii="Arial" w:hAnsi="Arial" w:cs="Arial"/>
          <w:sz w:val="24"/>
        </w:rPr>
        <w:t xml:space="preserve">maatregelen is </w:t>
      </w:r>
      <w:r w:rsidR="00DF70E7">
        <w:rPr>
          <w:rFonts w:ascii="Arial" w:hAnsi="Arial" w:cs="Arial"/>
          <w:sz w:val="24"/>
        </w:rPr>
        <w:t xml:space="preserve">slechts </w:t>
      </w:r>
      <w:r w:rsidR="006D3960">
        <w:rPr>
          <w:rFonts w:ascii="Arial" w:hAnsi="Arial" w:cs="Arial"/>
          <w:sz w:val="24"/>
        </w:rPr>
        <w:t>een beperkt publiek tot 200 personen toegelaten.</w:t>
      </w:r>
      <w:r w:rsidR="006D3960" w:rsidRPr="006D3960">
        <w:rPr>
          <w:rFonts w:ascii="Arial" w:hAnsi="Arial" w:cs="Arial"/>
          <w:sz w:val="24"/>
        </w:rPr>
        <w:t xml:space="preserve"> </w:t>
      </w:r>
      <w:r w:rsidR="006D3960">
        <w:rPr>
          <w:rFonts w:ascii="Arial" w:hAnsi="Arial" w:cs="Arial"/>
          <w:sz w:val="24"/>
        </w:rPr>
        <w:t xml:space="preserve">Enkele voorstellingen die gericht zijn naar een grote zaal moeten </w:t>
      </w:r>
      <w:r w:rsidR="00DF70E7">
        <w:rPr>
          <w:rFonts w:ascii="Arial" w:hAnsi="Arial" w:cs="Arial"/>
          <w:sz w:val="24"/>
        </w:rPr>
        <w:t xml:space="preserve">dus </w:t>
      </w:r>
      <w:r w:rsidR="006D3960">
        <w:rPr>
          <w:rFonts w:ascii="Arial" w:hAnsi="Arial" w:cs="Arial"/>
          <w:sz w:val="24"/>
        </w:rPr>
        <w:t>geannuleerd worden.</w:t>
      </w:r>
    </w:p>
    <w:p w14:paraId="61B807F5" w14:textId="68FD4E15" w:rsidR="006D3960" w:rsidRDefault="006D3960" w:rsidP="002D7842">
      <w:pPr>
        <w:rPr>
          <w:rFonts w:ascii="Arial" w:hAnsi="Arial" w:cs="Arial"/>
          <w:sz w:val="24"/>
        </w:rPr>
      </w:pPr>
      <w:r>
        <w:rPr>
          <w:rFonts w:ascii="Arial" w:hAnsi="Arial" w:cs="Arial"/>
          <w:sz w:val="24"/>
        </w:rPr>
        <w:t>De kaartverkoop is gestagneerd. Voorstellingen met te weinig aanwezigen worden geannuleerd. Er zijn gelukkig nog wel voorstellingen die kunnen doorgaan.</w:t>
      </w:r>
    </w:p>
    <w:p w14:paraId="58A95DDC" w14:textId="74829FC7" w:rsidR="00954B2B" w:rsidRDefault="00954B2B" w:rsidP="002D7842">
      <w:pPr>
        <w:rPr>
          <w:rFonts w:ascii="Arial" w:hAnsi="Arial" w:cs="Arial"/>
          <w:sz w:val="24"/>
        </w:rPr>
      </w:pPr>
    </w:p>
    <w:p w14:paraId="523893D9" w14:textId="0A1706B4" w:rsidR="00954B2B" w:rsidRDefault="00954B2B" w:rsidP="002D7842">
      <w:pPr>
        <w:rPr>
          <w:rFonts w:ascii="Arial" w:hAnsi="Arial" w:cs="Arial"/>
          <w:sz w:val="24"/>
        </w:rPr>
      </w:pPr>
      <w:r>
        <w:rPr>
          <w:rFonts w:ascii="Arial" w:hAnsi="Arial" w:cs="Arial"/>
          <w:sz w:val="24"/>
        </w:rPr>
        <w:t>Het programma 2022/2023 voor senioren wordt binnenkort voorgesteld aan de MAS. Een aantal programma’s zijn uitgestelde optredens.</w:t>
      </w:r>
      <w:r>
        <w:rPr>
          <w:rFonts w:ascii="Arial" w:hAnsi="Arial" w:cs="Arial"/>
          <w:sz w:val="24"/>
        </w:rPr>
        <w:br/>
      </w:r>
      <w:r w:rsidRPr="00954B2B">
        <w:rPr>
          <w:rFonts w:ascii="Arial" w:hAnsi="Arial" w:cs="Arial"/>
          <w:sz w:val="24"/>
          <w:u w:val="single"/>
        </w:rPr>
        <w:t>Voorstellen</w:t>
      </w:r>
      <w:r>
        <w:rPr>
          <w:rFonts w:ascii="Arial" w:hAnsi="Arial" w:cs="Arial"/>
          <w:sz w:val="24"/>
        </w:rPr>
        <w:t xml:space="preserve"> voor de </w:t>
      </w:r>
      <w:r w:rsidRPr="00642F80">
        <w:rPr>
          <w:rFonts w:ascii="Arial" w:hAnsi="Arial" w:cs="Arial"/>
          <w:sz w:val="24"/>
        </w:rPr>
        <w:t xml:space="preserve">jaarlijkse </w:t>
      </w:r>
      <w:r w:rsidRPr="00954B2B">
        <w:rPr>
          <w:rFonts w:ascii="Arial" w:hAnsi="Arial" w:cs="Arial"/>
          <w:sz w:val="24"/>
          <w:u w:val="single"/>
        </w:rPr>
        <w:t>filmmarathon</w:t>
      </w:r>
      <w:r>
        <w:rPr>
          <w:rFonts w:ascii="Arial" w:hAnsi="Arial" w:cs="Arial"/>
          <w:sz w:val="24"/>
        </w:rPr>
        <w:t xml:space="preserve"> mogen aan Sonja doorgegeven worden.</w:t>
      </w:r>
    </w:p>
    <w:p w14:paraId="3068EF40" w14:textId="44AF2525" w:rsidR="00954B2B" w:rsidRDefault="00954B2B" w:rsidP="002D7842">
      <w:pPr>
        <w:rPr>
          <w:rFonts w:ascii="Arial" w:hAnsi="Arial" w:cs="Arial"/>
          <w:sz w:val="24"/>
        </w:rPr>
      </w:pPr>
    </w:p>
    <w:p w14:paraId="0E30CD71" w14:textId="388596A9" w:rsidR="00954B2B" w:rsidRDefault="00954B2B" w:rsidP="002D7842">
      <w:pPr>
        <w:rPr>
          <w:rFonts w:ascii="Arial" w:hAnsi="Arial" w:cs="Arial"/>
          <w:sz w:val="24"/>
        </w:rPr>
      </w:pPr>
      <w:r>
        <w:rPr>
          <w:rFonts w:ascii="Arial" w:hAnsi="Arial" w:cs="Arial"/>
          <w:sz w:val="24"/>
        </w:rPr>
        <w:t xml:space="preserve">Liliane vraagt uitleg over het </w:t>
      </w:r>
      <w:r w:rsidR="00537DDE">
        <w:rPr>
          <w:rFonts w:ascii="Arial" w:hAnsi="Arial" w:cs="Arial"/>
          <w:sz w:val="24"/>
        </w:rPr>
        <w:t xml:space="preserve">uitgestelde </w:t>
      </w:r>
      <w:r>
        <w:rPr>
          <w:rFonts w:ascii="Arial" w:hAnsi="Arial" w:cs="Arial"/>
          <w:sz w:val="24"/>
        </w:rPr>
        <w:t>bezoek aan Bozar. Wat als je niet kan op de nieuwe datum? Chris M. antwoordt dat de kaarten in dat geval worden terugbetaald.</w:t>
      </w:r>
      <w:r w:rsidR="00537DDE">
        <w:rPr>
          <w:rFonts w:ascii="Arial" w:hAnsi="Arial" w:cs="Arial"/>
          <w:sz w:val="24"/>
        </w:rPr>
        <w:t xml:space="preserve"> </w:t>
      </w:r>
      <w:r w:rsidR="00537DDE">
        <w:rPr>
          <w:rFonts w:ascii="Arial" w:hAnsi="Arial" w:cs="Arial"/>
          <w:sz w:val="24"/>
        </w:rPr>
        <w:br/>
        <w:t>Maar deelnemen is wel een aanrader. Het is een prachtige tentoonstelling!</w:t>
      </w:r>
    </w:p>
    <w:p w14:paraId="6DD1CF25" w14:textId="68F001F3" w:rsidR="006D3960" w:rsidRDefault="006D3960" w:rsidP="002D7842">
      <w:pPr>
        <w:rPr>
          <w:rFonts w:ascii="Arial" w:hAnsi="Arial" w:cs="Arial"/>
          <w:sz w:val="24"/>
        </w:rPr>
      </w:pPr>
    </w:p>
    <w:p w14:paraId="5A87BC04" w14:textId="62A1E762" w:rsidR="00537DDE" w:rsidRDefault="00537DDE" w:rsidP="002D7842">
      <w:pPr>
        <w:rPr>
          <w:rFonts w:ascii="Arial" w:hAnsi="Arial" w:cs="Arial"/>
          <w:sz w:val="24"/>
        </w:rPr>
      </w:pPr>
      <w:r>
        <w:rPr>
          <w:rFonts w:ascii="Arial" w:hAnsi="Arial" w:cs="Arial"/>
          <w:sz w:val="24"/>
        </w:rPr>
        <w:t>De studiereis MAS van 14 december is niet kunnen doorgaan. Het bezoek aan de schouwburg NOORD is wel volledig voorbereid. Een nieuwe datum zal afgesproken worden.</w:t>
      </w:r>
    </w:p>
    <w:p w14:paraId="3E49DD59" w14:textId="77777777" w:rsidR="006D3960" w:rsidRDefault="006D3960" w:rsidP="002D7842">
      <w:pPr>
        <w:rPr>
          <w:rFonts w:ascii="Arial" w:hAnsi="Arial" w:cs="Arial"/>
          <w:sz w:val="24"/>
        </w:rPr>
      </w:pPr>
    </w:p>
    <w:p w14:paraId="4A880F82" w14:textId="5F044F47" w:rsidR="00E67C4D" w:rsidRDefault="002258EA" w:rsidP="006979CB">
      <w:pPr>
        <w:rPr>
          <w:rFonts w:ascii="Arial" w:hAnsi="Arial" w:cs="Arial"/>
          <w:sz w:val="24"/>
        </w:rPr>
      </w:pPr>
      <w:r w:rsidRPr="002258EA">
        <w:rPr>
          <w:rFonts w:ascii="Arial" w:hAnsi="Arial" w:cs="Arial"/>
          <w:sz w:val="24"/>
          <w:u w:val="single"/>
        </w:rPr>
        <w:t>Zorgbedrijf</w:t>
      </w:r>
      <w:r w:rsidRPr="002258EA">
        <w:rPr>
          <w:rFonts w:ascii="Arial" w:hAnsi="Arial" w:cs="Arial"/>
          <w:sz w:val="24"/>
          <w:u w:val="single"/>
        </w:rPr>
        <w:br/>
      </w:r>
      <w:r>
        <w:rPr>
          <w:rFonts w:ascii="Arial" w:hAnsi="Arial" w:cs="Arial"/>
          <w:sz w:val="24"/>
        </w:rPr>
        <w:t xml:space="preserve">Van het </w:t>
      </w:r>
      <w:r w:rsidR="00217192">
        <w:rPr>
          <w:rFonts w:ascii="Arial" w:hAnsi="Arial" w:cs="Arial"/>
          <w:sz w:val="24"/>
        </w:rPr>
        <w:t>Z</w:t>
      </w:r>
      <w:r>
        <w:rPr>
          <w:rFonts w:ascii="Arial" w:hAnsi="Arial" w:cs="Arial"/>
          <w:sz w:val="24"/>
        </w:rPr>
        <w:t>orgbedrijf is niemand aanwezig.</w:t>
      </w:r>
    </w:p>
    <w:p w14:paraId="436251FA" w14:textId="0AF89584" w:rsidR="00537DDE" w:rsidRDefault="00537DDE" w:rsidP="006979CB">
      <w:pPr>
        <w:rPr>
          <w:rFonts w:ascii="Arial" w:hAnsi="Arial" w:cs="Arial"/>
          <w:sz w:val="24"/>
        </w:rPr>
      </w:pPr>
      <w:r>
        <w:rPr>
          <w:rFonts w:ascii="Arial" w:hAnsi="Arial" w:cs="Arial"/>
          <w:sz w:val="24"/>
        </w:rPr>
        <w:t>Ali Naderi is de nieuwe dienstencentrumleider van de 4 dienstencentra in Merksem. Hij wordt vanaf nu uitgenodigd op onze vergadering.</w:t>
      </w:r>
    </w:p>
    <w:p w14:paraId="7D8CA198" w14:textId="172050B6" w:rsidR="00451BA7" w:rsidRDefault="00451BA7" w:rsidP="006979CB">
      <w:pPr>
        <w:rPr>
          <w:rFonts w:ascii="Arial" w:hAnsi="Arial" w:cs="Arial"/>
          <w:sz w:val="24"/>
        </w:rPr>
      </w:pPr>
    </w:p>
    <w:p w14:paraId="4DC51FC5" w14:textId="04454AC5" w:rsidR="00451BA7" w:rsidRDefault="00451BA7" w:rsidP="006979CB">
      <w:pPr>
        <w:rPr>
          <w:rFonts w:ascii="Arial" w:hAnsi="Arial" w:cs="Arial"/>
          <w:sz w:val="24"/>
        </w:rPr>
      </w:pPr>
      <w:r>
        <w:rPr>
          <w:rFonts w:ascii="Arial" w:hAnsi="Arial" w:cs="Arial"/>
          <w:sz w:val="24"/>
        </w:rPr>
        <w:t xml:space="preserve">Johan De Muynck, algemeen directeur van het Zorgbedrijf Antwerpen, </w:t>
      </w:r>
      <w:r w:rsidR="00602551">
        <w:rPr>
          <w:rFonts w:ascii="Arial" w:hAnsi="Arial" w:cs="Arial"/>
          <w:sz w:val="24"/>
        </w:rPr>
        <w:t>heeft toegezegd uitleg te verlenen op het MAS-overleg van 7 april 2022.</w:t>
      </w:r>
    </w:p>
    <w:p w14:paraId="0256E89A" w14:textId="77777777" w:rsidR="00C151C8" w:rsidRDefault="00C151C8" w:rsidP="003E064E">
      <w:pPr>
        <w:rPr>
          <w:rFonts w:ascii="SunAntwerpen Light" w:hAnsi="SunAntwerpen Light"/>
          <w:sz w:val="24"/>
        </w:rPr>
      </w:pPr>
    </w:p>
    <w:p w14:paraId="7B7DEE29" w14:textId="71A716E6" w:rsidR="0077610A" w:rsidRPr="0018358A" w:rsidRDefault="0077610A" w:rsidP="005D0D95">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57AA74F1" w14:textId="77777777" w:rsidR="00451BA7" w:rsidRDefault="00451BA7" w:rsidP="00451BA7">
      <w:pPr>
        <w:pStyle w:val="Lijstalinea"/>
        <w:numPr>
          <w:ilvl w:val="0"/>
          <w:numId w:val="9"/>
        </w:numPr>
        <w:shd w:val="clear" w:color="auto" w:fill="FFFFFF" w:themeFill="background1"/>
        <w:rPr>
          <w:rFonts w:ascii="Arial" w:hAnsi="Arial" w:cs="Arial"/>
          <w:sz w:val="24"/>
        </w:rPr>
      </w:pPr>
      <w:r>
        <w:rPr>
          <w:rFonts w:ascii="Arial" w:hAnsi="Arial" w:cs="Arial"/>
          <w:sz w:val="24"/>
        </w:rPr>
        <w:t>SERME-2022-001: De MAS heeft op 6 januari een advies ingediend over de heraanleg Akkerbouwstraat (gevraagd advies).</w:t>
      </w:r>
    </w:p>
    <w:p w14:paraId="4155383D" w14:textId="77777777" w:rsidR="00451BA7" w:rsidRPr="008F16A6" w:rsidRDefault="00451BA7" w:rsidP="00451BA7">
      <w:pPr>
        <w:pStyle w:val="Lijstalinea"/>
        <w:numPr>
          <w:ilvl w:val="0"/>
          <w:numId w:val="9"/>
        </w:numPr>
        <w:shd w:val="clear" w:color="auto" w:fill="FFFFFF" w:themeFill="background1"/>
        <w:rPr>
          <w:rFonts w:ascii="Arial" w:hAnsi="Arial" w:cs="Arial"/>
          <w:sz w:val="24"/>
        </w:rPr>
      </w:pPr>
      <w:r>
        <w:rPr>
          <w:rFonts w:ascii="Arial" w:hAnsi="Arial" w:cs="Arial"/>
          <w:sz w:val="24"/>
        </w:rPr>
        <w:t>SERME-2022-002: De MAS heeft op 6 januari een advies ingediend over de heraanleg Trammezandlei en Ridder van Parijsstraat (gevraagd advies).</w:t>
      </w:r>
    </w:p>
    <w:p w14:paraId="2C83CF0A" w14:textId="183F13BE" w:rsidR="00451BA7" w:rsidRPr="005D0D95" w:rsidRDefault="00451BA7" w:rsidP="001103B0">
      <w:pPr>
        <w:pStyle w:val="Lijstalinea"/>
        <w:numPr>
          <w:ilvl w:val="0"/>
          <w:numId w:val="9"/>
        </w:numPr>
        <w:shd w:val="clear" w:color="auto" w:fill="FFFFFF" w:themeFill="background1"/>
        <w:rPr>
          <w:rFonts w:ascii="Arial" w:hAnsi="Arial" w:cs="Arial"/>
          <w:sz w:val="24"/>
        </w:rPr>
      </w:pPr>
      <w:r>
        <w:rPr>
          <w:rFonts w:ascii="Arial" w:hAnsi="Arial" w:cs="Arial"/>
          <w:sz w:val="24"/>
        </w:rPr>
        <w:t>Het Zwaantjespad t.h.v. de hondenschool is weer in erbarmelijke staat.</w:t>
      </w:r>
      <w:r w:rsidR="007A355F">
        <w:rPr>
          <w:rFonts w:ascii="Arial" w:hAnsi="Arial" w:cs="Arial"/>
          <w:sz w:val="24"/>
        </w:rPr>
        <w:t xml:space="preserve"> Leden van de hondenschool rijden en parkeren daar op het pad, terwijl ter hoogte van de begraafplaats vele parkeerplaatsen leeg blijven. Een advies wordt voorbereid tegen volgende vergadering.</w:t>
      </w:r>
    </w:p>
    <w:p w14:paraId="225A0C9C" w14:textId="5F704C4E" w:rsidR="003C4FBA" w:rsidRDefault="003C4FBA" w:rsidP="00752CE7">
      <w:pPr>
        <w:rPr>
          <w:rFonts w:ascii="SunAntwerpen Light" w:hAnsi="SunAntwerpen Light"/>
          <w:sz w:val="24"/>
        </w:rPr>
      </w:pPr>
    </w:p>
    <w:p w14:paraId="0E62F16E" w14:textId="7C7CEBD5"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3025A3EA" w14:textId="48EF1807" w:rsidR="003C4FBA" w:rsidRPr="00A57BBD" w:rsidRDefault="007A355F" w:rsidP="007A355F">
      <w:pPr>
        <w:pStyle w:val="Lijstalinea"/>
        <w:numPr>
          <w:ilvl w:val="0"/>
          <w:numId w:val="9"/>
        </w:numPr>
        <w:rPr>
          <w:rFonts w:ascii="SunAntwerpen Light" w:hAnsi="SunAntwerpen Light"/>
          <w:sz w:val="24"/>
        </w:rPr>
      </w:pPr>
      <w:r>
        <w:rPr>
          <w:rFonts w:ascii="Arial" w:hAnsi="Arial" w:cs="Arial"/>
          <w:sz w:val="24"/>
        </w:rPr>
        <w:t>Seniorenweek ‘In Petto’: Nog geen exacte cijfers. Er was geen massale opkomst, maar wel voldoende. Een aantal activiteiten kunnen bestendigd worden.</w:t>
      </w:r>
      <w:r>
        <w:rPr>
          <w:rFonts w:ascii="Arial" w:hAnsi="Arial" w:cs="Arial"/>
          <w:sz w:val="24"/>
        </w:rPr>
        <w:br/>
        <w:t>Het succes is ook te danken aan het boekje dat verdeeld werd.</w:t>
      </w:r>
    </w:p>
    <w:p w14:paraId="1779A547" w14:textId="267BC239" w:rsidR="00A57BBD" w:rsidRPr="007A355F" w:rsidRDefault="00A57BBD" w:rsidP="007A355F">
      <w:pPr>
        <w:pStyle w:val="Lijstalinea"/>
        <w:numPr>
          <w:ilvl w:val="0"/>
          <w:numId w:val="9"/>
        </w:numPr>
        <w:rPr>
          <w:rFonts w:ascii="SunAntwerpen Light" w:hAnsi="SunAntwerpen Light"/>
          <w:sz w:val="24"/>
        </w:rPr>
      </w:pPr>
      <w:r>
        <w:rPr>
          <w:rFonts w:ascii="Arial" w:hAnsi="Arial" w:cs="Arial"/>
          <w:sz w:val="24"/>
        </w:rPr>
        <w:t>Infosessie</w:t>
      </w:r>
      <w:r w:rsidR="009D1E38">
        <w:rPr>
          <w:rFonts w:ascii="Arial" w:hAnsi="Arial" w:cs="Arial"/>
          <w:sz w:val="24"/>
        </w:rPr>
        <w:t xml:space="preserve"> app</w:t>
      </w:r>
      <w:r>
        <w:rPr>
          <w:rFonts w:ascii="Arial" w:hAnsi="Arial" w:cs="Arial"/>
          <w:sz w:val="24"/>
        </w:rPr>
        <w:t xml:space="preserve"> ‘Slim naar Antwerpen</w:t>
      </w:r>
      <w:r w:rsidR="00A1285F">
        <w:rPr>
          <w:rFonts w:ascii="Arial" w:hAnsi="Arial" w:cs="Arial"/>
          <w:sz w:val="24"/>
        </w:rPr>
        <w:t>’:</w:t>
      </w:r>
      <w:r>
        <w:rPr>
          <w:rFonts w:ascii="Arial" w:hAnsi="Arial" w:cs="Arial"/>
          <w:sz w:val="24"/>
        </w:rPr>
        <w:t xml:space="preserve"> Minder aanwezigen, maar </w:t>
      </w:r>
      <w:r w:rsidR="00642F80">
        <w:rPr>
          <w:rFonts w:ascii="Arial" w:hAnsi="Arial" w:cs="Arial"/>
          <w:sz w:val="24"/>
        </w:rPr>
        <w:t xml:space="preserve">wel </w:t>
      </w:r>
      <w:r>
        <w:rPr>
          <w:rFonts w:ascii="Arial" w:hAnsi="Arial" w:cs="Arial"/>
          <w:sz w:val="24"/>
        </w:rPr>
        <w:t xml:space="preserve">zeer interessant. Sonja zal de </w:t>
      </w:r>
      <w:r w:rsidR="00642F80">
        <w:rPr>
          <w:rFonts w:ascii="Arial" w:hAnsi="Arial" w:cs="Arial"/>
          <w:sz w:val="24"/>
        </w:rPr>
        <w:t>presentatie</w:t>
      </w:r>
      <w:r>
        <w:rPr>
          <w:rFonts w:ascii="Arial" w:hAnsi="Arial" w:cs="Arial"/>
          <w:sz w:val="24"/>
        </w:rPr>
        <w:t xml:space="preserve"> nog doorsturen.</w:t>
      </w:r>
    </w:p>
    <w:p w14:paraId="49703CC0" w14:textId="4CAE723E" w:rsidR="007A355F" w:rsidRDefault="007A355F" w:rsidP="007A355F">
      <w:pPr>
        <w:rPr>
          <w:rFonts w:ascii="SunAntwerpen Light" w:hAnsi="SunAntwerpen Light"/>
          <w:sz w:val="24"/>
        </w:rPr>
      </w:pPr>
    </w:p>
    <w:p w14:paraId="5B6184D8" w14:textId="77777777" w:rsidR="00DF5ECB" w:rsidRPr="007A355F" w:rsidRDefault="00DF5ECB" w:rsidP="007A355F">
      <w:pPr>
        <w:rPr>
          <w:rFonts w:ascii="SunAntwerpen Light" w:hAnsi="SunAntwerpen Light"/>
          <w:sz w:val="24"/>
        </w:rPr>
      </w:pPr>
    </w:p>
    <w:p w14:paraId="3A562A9D" w14:textId="369FFDCC"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7FC2060D" w14:textId="1FB0DC8E" w:rsidR="00EB5503" w:rsidRDefault="00EB5503" w:rsidP="00FB5076">
      <w:pPr>
        <w:pStyle w:val="Lijstalinea"/>
        <w:numPr>
          <w:ilvl w:val="0"/>
          <w:numId w:val="9"/>
        </w:numPr>
        <w:rPr>
          <w:rFonts w:ascii="Arial" w:hAnsi="Arial" w:cs="Arial"/>
          <w:sz w:val="24"/>
        </w:rPr>
      </w:pPr>
      <w:r>
        <w:rPr>
          <w:rFonts w:ascii="Arial" w:hAnsi="Arial" w:cs="Arial"/>
          <w:sz w:val="24"/>
        </w:rPr>
        <w:t>Data vergaderingen MAS 1</w:t>
      </w:r>
      <w:r w:rsidRPr="00EB5503">
        <w:rPr>
          <w:rFonts w:ascii="Arial" w:hAnsi="Arial" w:cs="Arial"/>
          <w:sz w:val="24"/>
          <w:vertAlign w:val="superscript"/>
        </w:rPr>
        <w:t>e</w:t>
      </w:r>
      <w:r>
        <w:rPr>
          <w:rFonts w:ascii="Arial" w:hAnsi="Arial" w:cs="Arial"/>
          <w:sz w:val="24"/>
        </w:rPr>
        <w:t xml:space="preserve"> halfjaar 2022 – telkens om 9.00 uur</w:t>
      </w:r>
    </w:p>
    <w:p w14:paraId="1AE9BC87" w14:textId="74ABFFD2" w:rsidR="00EB5503" w:rsidRDefault="00EB5503" w:rsidP="00EB5503">
      <w:pPr>
        <w:pStyle w:val="Lijstalinea"/>
        <w:numPr>
          <w:ilvl w:val="1"/>
          <w:numId w:val="9"/>
        </w:numPr>
        <w:rPr>
          <w:rFonts w:ascii="Arial" w:hAnsi="Arial" w:cs="Arial"/>
          <w:sz w:val="24"/>
        </w:rPr>
      </w:pPr>
      <w:r>
        <w:rPr>
          <w:rFonts w:ascii="Arial" w:hAnsi="Arial" w:cs="Arial"/>
          <w:sz w:val="24"/>
        </w:rPr>
        <w:t>13 januari</w:t>
      </w:r>
    </w:p>
    <w:p w14:paraId="05822190" w14:textId="07560CB9" w:rsidR="00EB5503" w:rsidRDefault="00EB5503" w:rsidP="00EB5503">
      <w:pPr>
        <w:pStyle w:val="Lijstalinea"/>
        <w:numPr>
          <w:ilvl w:val="1"/>
          <w:numId w:val="9"/>
        </w:numPr>
        <w:rPr>
          <w:rFonts w:ascii="Arial" w:hAnsi="Arial" w:cs="Arial"/>
          <w:sz w:val="24"/>
        </w:rPr>
      </w:pPr>
      <w:r>
        <w:rPr>
          <w:rFonts w:ascii="Arial" w:hAnsi="Arial" w:cs="Arial"/>
          <w:sz w:val="24"/>
        </w:rPr>
        <w:t>24 februari</w:t>
      </w:r>
    </w:p>
    <w:p w14:paraId="0B32C803" w14:textId="6CE18E4D" w:rsidR="00EB5503" w:rsidRDefault="00EB5503" w:rsidP="00EB5503">
      <w:pPr>
        <w:pStyle w:val="Lijstalinea"/>
        <w:numPr>
          <w:ilvl w:val="1"/>
          <w:numId w:val="9"/>
        </w:numPr>
        <w:rPr>
          <w:rFonts w:ascii="Arial" w:hAnsi="Arial" w:cs="Arial"/>
          <w:sz w:val="24"/>
        </w:rPr>
      </w:pPr>
      <w:r>
        <w:rPr>
          <w:rFonts w:ascii="Arial" w:hAnsi="Arial" w:cs="Arial"/>
          <w:sz w:val="24"/>
        </w:rPr>
        <w:t>7 april</w:t>
      </w:r>
    </w:p>
    <w:p w14:paraId="241D09D9" w14:textId="3209743A" w:rsidR="00EB5503" w:rsidRDefault="00EB5503" w:rsidP="00EB5503">
      <w:pPr>
        <w:pStyle w:val="Lijstalinea"/>
        <w:numPr>
          <w:ilvl w:val="1"/>
          <w:numId w:val="9"/>
        </w:numPr>
        <w:rPr>
          <w:rFonts w:ascii="Arial" w:hAnsi="Arial" w:cs="Arial"/>
          <w:sz w:val="24"/>
        </w:rPr>
      </w:pPr>
      <w:r>
        <w:rPr>
          <w:rFonts w:ascii="Arial" w:hAnsi="Arial" w:cs="Arial"/>
          <w:sz w:val="24"/>
        </w:rPr>
        <w:t>19 mei</w:t>
      </w:r>
    </w:p>
    <w:p w14:paraId="2FBC912A" w14:textId="5C95430C" w:rsidR="00EB5503" w:rsidRDefault="00EB5503" w:rsidP="00EB5503">
      <w:pPr>
        <w:pStyle w:val="Lijstalinea"/>
        <w:numPr>
          <w:ilvl w:val="1"/>
          <w:numId w:val="9"/>
        </w:numPr>
        <w:rPr>
          <w:rFonts w:ascii="Arial" w:hAnsi="Arial" w:cs="Arial"/>
          <w:sz w:val="24"/>
        </w:rPr>
      </w:pPr>
      <w:r>
        <w:rPr>
          <w:rFonts w:ascii="Arial" w:hAnsi="Arial" w:cs="Arial"/>
          <w:sz w:val="24"/>
        </w:rPr>
        <w:t>30 juni</w:t>
      </w:r>
    </w:p>
    <w:p w14:paraId="102A7B9C" w14:textId="77777777" w:rsidR="00DB35B0" w:rsidRDefault="00C63265" w:rsidP="008964D8">
      <w:pPr>
        <w:pStyle w:val="Lijstalinea"/>
        <w:numPr>
          <w:ilvl w:val="0"/>
          <w:numId w:val="9"/>
        </w:numPr>
        <w:shd w:val="clear" w:color="auto" w:fill="FFFFFF"/>
        <w:rPr>
          <w:rFonts w:ascii="Arial" w:hAnsi="Arial" w:cs="Arial"/>
          <w:color w:val="000000"/>
          <w:sz w:val="24"/>
          <w:lang w:eastAsia="nl-BE"/>
        </w:rPr>
      </w:pPr>
      <w:r>
        <w:rPr>
          <w:rFonts w:ascii="Arial" w:hAnsi="Arial" w:cs="Arial"/>
          <w:color w:val="000000"/>
          <w:sz w:val="24"/>
          <w:lang w:eastAsia="nl-BE"/>
        </w:rPr>
        <w:t xml:space="preserve">Infrastructuur tramhalte Park&amp;Ride: </w:t>
      </w:r>
      <w:r w:rsidR="009D08CA">
        <w:rPr>
          <w:rFonts w:ascii="Arial" w:hAnsi="Arial" w:cs="Arial"/>
          <w:color w:val="000000"/>
          <w:sz w:val="24"/>
          <w:lang w:eastAsia="nl-BE"/>
        </w:rPr>
        <w:t>Gebaseerd op het advies van onze MAS (SERME-2021-015 van 11 juli 2021), maakte d</w:t>
      </w:r>
      <w:r>
        <w:rPr>
          <w:rFonts w:ascii="Arial" w:hAnsi="Arial" w:cs="Arial"/>
          <w:color w:val="000000"/>
          <w:sz w:val="24"/>
          <w:lang w:eastAsia="nl-BE"/>
        </w:rPr>
        <w:t xml:space="preserve">e SRSA een advies </w:t>
      </w:r>
      <w:r w:rsidR="009D08CA">
        <w:rPr>
          <w:rFonts w:ascii="Arial" w:hAnsi="Arial" w:cs="Arial"/>
          <w:color w:val="000000"/>
          <w:sz w:val="24"/>
          <w:lang w:eastAsia="nl-BE"/>
        </w:rPr>
        <w:t xml:space="preserve">op </w:t>
      </w:r>
      <w:r>
        <w:rPr>
          <w:rFonts w:ascii="Arial" w:hAnsi="Arial" w:cs="Arial"/>
          <w:color w:val="000000"/>
          <w:sz w:val="24"/>
          <w:lang w:eastAsia="nl-BE"/>
        </w:rPr>
        <w:t xml:space="preserve">voor verbetering van de infrastructuur aan de tramhaltes P&amp;R op Linkeroever, Luchtbal en Merksem. Uiteindelijk werd positief gereageerd op sites Linkeroever en Luchtbal, </w:t>
      </w:r>
      <w:r w:rsidR="009D08CA">
        <w:rPr>
          <w:rFonts w:ascii="Arial" w:hAnsi="Arial" w:cs="Arial"/>
          <w:color w:val="000000"/>
          <w:sz w:val="24"/>
          <w:lang w:eastAsia="nl-BE"/>
        </w:rPr>
        <w:t>maar over</w:t>
      </w:r>
      <w:r>
        <w:rPr>
          <w:rFonts w:ascii="Arial" w:hAnsi="Arial" w:cs="Arial"/>
          <w:color w:val="000000"/>
          <w:sz w:val="24"/>
          <w:lang w:eastAsia="nl-BE"/>
        </w:rPr>
        <w:t xml:space="preserve"> </w:t>
      </w:r>
      <w:r w:rsidR="009D08CA">
        <w:rPr>
          <w:rFonts w:ascii="Arial" w:hAnsi="Arial" w:cs="Arial"/>
          <w:color w:val="000000"/>
          <w:sz w:val="24"/>
          <w:lang w:eastAsia="nl-BE"/>
        </w:rPr>
        <w:t>P&amp;R Merksem wordt niets gezegd.</w:t>
      </w:r>
      <w:r w:rsidR="009D08CA">
        <w:rPr>
          <w:rFonts w:ascii="Arial" w:hAnsi="Arial" w:cs="Arial"/>
          <w:color w:val="000000"/>
          <w:sz w:val="24"/>
          <w:lang w:eastAsia="nl-BE"/>
        </w:rPr>
        <w:br/>
        <w:t xml:space="preserve">Marc zegt </w:t>
      </w:r>
      <w:r w:rsidR="00DB35B0">
        <w:rPr>
          <w:rFonts w:ascii="Arial" w:hAnsi="Arial" w:cs="Arial"/>
          <w:color w:val="000000"/>
          <w:sz w:val="24"/>
          <w:lang w:eastAsia="nl-BE"/>
        </w:rPr>
        <w:t>verder te</w:t>
      </w:r>
      <w:r w:rsidR="009D08CA">
        <w:rPr>
          <w:rFonts w:ascii="Arial" w:hAnsi="Arial" w:cs="Arial"/>
          <w:color w:val="000000"/>
          <w:sz w:val="24"/>
          <w:lang w:eastAsia="nl-BE"/>
        </w:rPr>
        <w:t xml:space="preserve"> wachten op de SRSA. Volgende week is er digitaal overleg met het kabinet van schepen Nabilla Ait Daoud</w:t>
      </w:r>
      <w:r w:rsidR="00DB35B0">
        <w:rPr>
          <w:rFonts w:ascii="Arial" w:hAnsi="Arial" w:cs="Arial"/>
          <w:color w:val="000000"/>
          <w:sz w:val="24"/>
          <w:lang w:eastAsia="nl-BE"/>
        </w:rPr>
        <w:t>.</w:t>
      </w:r>
    </w:p>
    <w:p w14:paraId="6C055662" w14:textId="77583FDF" w:rsidR="00C63265" w:rsidRDefault="00DB35B0" w:rsidP="005F7619">
      <w:pPr>
        <w:pStyle w:val="Lijstalinea"/>
        <w:numPr>
          <w:ilvl w:val="0"/>
          <w:numId w:val="9"/>
        </w:numPr>
        <w:shd w:val="clear" w:color="auto" w:fill="FFFFFF"/>
        <w:rPr>
          <w:rFonts w:ascii="Arial" w:hAnsi="Arial" w:cs="Arial"/>
          <w:color w:val="000000"/>
          <w:sz w:val="24"/>
          <w:lang w:eastAsia="nl-BE"/>
        </w:rPr>
      </w:pPr>
      <w:r w:rsidRPr="00C938CB">
        <w:rPr>
          <w:rFonts w:ascii="Arial" w:hAnsi="Arial" w:cs="Arial"/>
          <w:color w:val="000000"/>
          <w:sz w:val="24"/>
          <w:lang w:eastAsia="nl-BE"/>
        </w:rPr>
        <w:t>Contactarmoede van senioren:</w:t>
      </w:r>
      <w:r w:rsidRPr="00C938CB">
        <w:rPr>
          <w:rFonts w:ascii="Arial" w:hAnsi="Arial" w:cs="Arial"/>
          <w:color w:val="000000"/>
          <w:sz w:val="24"/>
          <w:lang w:eastAsia="nl-BE"/>
        </w:rPr>
        <w:br/>
      </w:r>
      <w:r w:rsidR="005F7619" w:rsidRPr="00C938CB">
        <w:rPr>
          <w:rFonts w:ascii="Arial" w:hAnsi="Arial" w:cs="Arial"/>
          <w:color w:val="000000"/>
          <w:sz w:val="24"/>
          <w:shd w:val="clear" w:color="auto" w:fill="FDFDFD"/>
        </w:rPr>
        <w:t>Op het internet zijn er heel wat fora, sites, organisaties, telefoonnummers waar men hulp kan zoeken. De mutualiteit is op zoek naar belvrijwilligers die een luisterend oor willen bieden aan de telefoon. Maar niet iedereen is daarmee gediend, niet iedereen heeft goesting om zijn hart uit te storten op een forum of in een gesprek met een wildvreemde. En iemand die niet vertrouwd is met het internet heeft er helemaal niks aan.</w:t>
      </w:r>
      <w:r w:rsidR="005F7619" w:rsidRPr="00C938CB">
        <w:rPr>
          <w:rFonts w:ascii="Arial" w:hAnsi="Arial" w:cs="Arial"/>
          <w:color w:val="000000"/>
          <w:sz w:val="24"/>
          <w:shd w:val="clear" w:color="auto" w:fill="FDFDFD"/>
        </w:rPr>
        <w:br/>
      </w:r>
      <w:r w:rsidRPr="00C938CB">
        <w:rPr>
          <w:rFonts w:ascii="Arial" w:hAnsi="Arial" w:cs="Arial"/>
          <w:color w:val="000000"/>
          <w:sz w:val="24"/>
          <w:lang w:eastAsia="nl-BE"/>
        </w:rPr>
        <w:t>Marc: Er zijn problemen, doch senioren willen ook niet altijd hun ziel blootleggen aan vreemden.</w:t>
      </w:r>
      <w:r w:rsidR="005F7619" w:rsidRPr="00C938CB">
        <w:rPr>
          <w:rFonts w:ascii="Arial" w:hAnsi="Arial" w:cs="Arial"/>
          <w:color w:val="000000"/>
          <w:sz w:val="24"/>
          <w:lang w:eastAsia="nl-BE"/>
        </w:rPr>
        <w:br/>
        <w:t xml:space="preserve">Agnès: In het </w:t>
      </w:r>
      <w:r w:rsidR="00EB5D3D" w:rsidRPr="00C938CB">
        <w:rPr>
          <w:rFonts w:ascii="Arial" w:hAnsi="Arial" w:cs="Arial"/>
          <w:color w:val="000000"/>
          <w:sz w:val="24"/>
          <w:lang w:eastAsia="nl-BE"/>
        </w:rPr>
        <w:t>WZC</w:t>
      </w:r>
      <w:r w:rsidR="005F7619" w:rsidRPr="00C938CB">
        <w:rPr>
          <w:rFonts w:ascii="Arial" w:hAnsi="Arial" w:cs="Arial"/>
          <w:color w:val="000000"/>
          <w:sz w:val="24"/>
          <w:lang w:eastAsia="nl-BE"/>
        </w:rPr>
        <w:t xml:space="preserve"> is intern geen contactpersoon. Er is wel verzorging, maar geen contactpersoon om mee te praten.</w:t>
      </w:r>
      <w:r w:rsidR="00C938CB" w:rsidRPr="00C938CB">
        <w:rPr>
          <w:rFonts w:ascii="Arial" w:hAnsi="Arial" w:cs="Arial"/>
          <w:color w:val="000000"/>
          <w:sz w:val="24"/>
          <w:lang w:eastAsia="nl-BE"/>
        </w:rPr>
        <w:br/>
      </w:r>
      <w:r w:rsidR="005F7619" w:rsidRPr="00C938CB">
        <w:rPr>
          <w:rFonts w:ascii="Arial" w:hAnsi="Arial" w:cs="Arial"/>
          <w:color w:val="000000"/>
          <w:sz w:val="24"/>
          <w:lang w:eastAsia="nl-BE"/>
        </w:rPr>
        <w:t>Marc: Het is een grijze zone</w:t>
      </w:r>
      <w:r w:rsidR="00C938CB">
        <w:rPr>
          <w:rFonts w:ascii="Arial" w:hAnsi="Arial" w:cs="Arial"/>
          <w:color w:val="000000"/>
          <w:sz w:val="24"/>
          <w:lang w:eastAsia="nl-BE"/>
        </w:rPr>
        <w:t>;</w:t>
      </w:r>
      <w:r w:rsidR="005F7619" w:rsidRPr="00C938CB">
        <w:rPr>
          <w:rFonts w:ascii="Arial" w:hAnsi="Arial" w:cs="Arial"/>
          <w:color w:val="000000"/>
          <w:sz w:val="24"/>
          <w:lang w:eastAsia="nl-BE"/>
        </w:rPr>
        <w:t xml:space="preserve"> veel mensen wíllen geen contact.</w:t>
      </w:r>
      <w:r w:rsidR="00C938CB" w:rsidRPr="00C938CB">
        <w:rPr>
          <w:rFonts w:ascii="Arial" w:hAnsi="Arial" w:cs="Arial"/>
          <w:color w:val="000000"/>
          <w:sz w:val="24"/>
          <w:lang w:eastAsia="nl-BE"/>
        </w:rPr>
        <w:br/>
      </w:r>
      <w:r w:rsidR="005F7619" w:rsidRPr="00C938CB">
        <w:rPr>
          <w:rFonts w:ascii="Arial" w:hAnsi="Arial" w:cs="Arial"/>
          <w:color w:val="000000"/>
          <w:sz w:val="24"/>
          <w:lang w:eastAsia="nl-BE"/>
        </w:rPr>
        <w:t>Sonja: Sant’Egidio in zaal Tu</w:t>
      </w:r>
      <w:r w:rsidR="00C938CB">
        <w:rPr>
          <w:rFonts w:ascii="Arial" w:hAnsi="Arial" w:cs="Arial"/>
          <w:color w:val="000000"/>
          <w:sz w:val="24"/>
          <w:lang w:eastAsia="nl-BE"/>
        </w:rPr>
        <w:t>t</w:t>
      </w:r>
      <w:r w:rsidR="005F7619" w:rsidRPr="00C938CB">
        <w:rPr>
          <w:rFonts w:ascii="Arial" w:hAnsi="Arial" w:cs="Arial"/>
          <w:color w:val="000000"/>
          <w:sz w:val="24"/>
          <w:lang w:eastAsia="nl-BE"/>
        </w:rPr>
        <w:t>ti</w:t>
      </w:r>
      <w:r w:rsidR="00EB5D3D" w:rsidRPr="00C938CB">
        <w:rPr>
          <w:rFonts w:ascii="Arial" w:hAnsi="Arial" w:cs="Arial"/>
          <w:color w:val="000000"/>
          <w:sz w:val="24"/>
          <w:lang w:eastAsia="nl-BE"/>
        </w:rPr>
        <w:t xml:space="preserve"> is bezig met een project ‘Leve de Ouderen’ in samenwerking met de stad Antwerpen. LdO! wil ondersteuning aanbieden aan thuiswonende 80-plussers en hun omgeving, door een telefonisch contactpunt te openen en ouderen actief te contacteren per telefoon en via huisbezoeken.</w:t>
      </w:r>
    </w:p>
    <w:p w14:paraId="0A2906F2" w14:textId="28F26E24" w:rsidR="00C938CB" w:rsidRDefault="00C938CB" w:rsidP="005F7619">
      <w:pPr>
        <w:pStyle w:val="Lijstalinea"/>
        <w:numPr>
          <w:ilvl w:val="0"/>
          <w:numId w:val="9"/>
        </w:numPr>
        <w:shd w:val="clear" w:color="auto" w:fill="FFFFFF"/>
        <w:rPr>
          <w:rFonts w:ascii="Arial" w:hAnsi="Arial" w:cs="Arial"/>
          <w:color w:val="000000"/>
          <w:sz w:val="24"/>
          <w:lang w:eastAsia="nl-BE"/>
        </w:rPr>
      </w:pPr>
      <w:r>
        <w:rPr>
          <w:rFonts w:ascii="Arial" w:hAnsi="Arial" w:cs="Arial"/>
          <w:color w:val="000000"/>
          <w:sz w:val="24"/>
          <w:lang w:eastAsia="nl-BE"/>
        </w:rPr>
        <w:t>Wijziging reglement bibliotheken</w:t>
      </w:r>
      <w:r>
        <w:rPr>
          <w:rFonts w:ascii="Arial" w:hAnsi="Arial" w:cs="Arial"/>
          <w:color w:val="000000"/>
          <w:sz w:val="24"/>
          <w:lang w:eastAsia="nl-BE"/>
        </w:rPr>
        <w:br/>
      </w:r>
      <w:r w:rsidR="00E014C7">
        <w:rPr>
          <w:rFonts w:ascii="Arial" w:hAnsi="Arial" w:cs="Arial"/>
          <w:color w:val="000000"/>
          <w:sz w:val="24"/>
          <w:lang w:eastAsia="nl-BE"/>
        </w:rPr>
        <w:t>Het lidgeld voor senioren wordt verhoogd van €5 naar €15. Hier is enige tegenstand. Dit wordt volgende week besproken in de SRSA.</w:t>
      </w:r>
    </w:p>
    <w:p w14:paraId="77782E18" w14:textId="6E38B2E8" w:rsidR="0095455C" w:rsidRDefault="0095455C" w:rsidP="005F7619">
      <w:pPr>
        <w:pStyle w:val="Lijstalinea"/>
        <w:numPr>
          <w:ilvl w:val="0"/>
          <w:numId w:val="9"/>
        </w:numPr>
        <w:shd w:val="clear" w:color="auto" w:fill="FFFFFF"/>
        <w:rPr>
          <w:rFonts w:ascii="Arial" w:hAnsi="Arial" w:cs="Arial"/>
          <w:color w:val="000000"/>
          <w:sz w:val="24"/>
          <w:lang w:eastAsia="nl-BE"/>
        </w:rPr>
      </w:pPr>
      <w:r>
        <w:rPr>
          <w:rFonts w:ascii="Arial" w:hAnsi="Arial" w:cs="Arial"/>
          <w:color w:val="000000"/>
          <w:sz w:val="24"/>
          <w:lang w:eastAsia="nl-BE"/>
        </w:rPr>
        <w:t>Infobrochure Zorgbedrijf – Wie is wie?</w:t>
      </w:r>
      <w:r>
        <w:rPr>
          <w:rFonts w:ascii="Arial" w:hAnsi="Arial" w:cs="Arial"/>
          <w:color w:val="000000"/>
          <w:sz w:val="24"/>
          <w:lang w:eastAsia="nl-BE"/>
        </w:rPr>
        <w:br/>
        <w:t xml:space="preserve">In het verleden werden de leden van de MAS daarin vermeld met naam en persoonlijke contactgegevens. Niet iedereen is hier nog mee akkoord. </w:t>
      </w:r>
      <w:r>
        <w:rPr>
          <w:rFonts w:ascii="Arial" w:hAnsi="Arial" w:cs="Arial"/>
          <w:color w:val="000000"/>
          <w:sz w:val="24"/>
          <w:lang w:eastAsia="nl-BE"/>
        </w:rPr>
        <w:br/>
        <w:t xml:space="preserve">Er wordt doorgegeven om enkel nog namen te vermelden met daarbij het algemene e-mailadres van de seniorenraad </w:t>
      </w:r>
      <w:hyperlink r:id="rId8" w:history="1">
        <w:r w:rsidRPr="003F3CBC">
          <w:rPr>
            <w:rStyle w:val="Hyperlink"/>
            <w:rFonts w:ascii="Arial" w:hAnsi="Arial" w:cs="Arial"/>
            <w:sz w:val="24"/>
            <w:lang w:eastAsia="nl-BE"/>
          </w:rPr>
          <w:t>seniorenraad.merksem@antwerpen.be</w:t>
        </w:r>
      </w:hyperlink>
    </w:p>
    <w:p w14:paraId="35BA72BD" w14:textId="77777777" w:rsidR="00D84C46" w:rsidRPr="00D84C46" w:rsidRDefault="00D84C46" w:rsidP="00D84C46">
      <w:pPr>
        <w:shd w:val="clear" w:color="auto" w:fill="FFFFFF" w:themeFill="background1"/>
        <w:rPr>
          <w:rFonts w:ascii="Arial" w:hAnsi="Arial" w:cs="Arial"/>
          <w:sz w:val="24"/>
        </w:rPr>
      </w:pPr>
    </w:p>
    <w:p w14:paraId="6D79EECE" w14:textId="77777777" w:rsidR="0077610A" w:rsidRPr="009C19F0" w:rsidRDefault="0077610A"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77777777" w:rsidR="00143DF8" w:rsidRPr="00687D5D" w:rsidRDefault="00143DF8" w:rsidP="00143DF8">
      <w:pPr>
        <w:rPr>
          <w:rFonts w:ascii="SunAntwerpen Light" w:hAnsi="SunAntwerpen Light"/>
          <w:sz w:val="16"/>
          <w:szCs w:val="16"/>
          <w:u w:val="single"/>
        </w:rPr>
      </w:pPr>
    </w:p>
    <w:p w14:paraId="64DE1215" w14:textId="0D5BC2F0" w:rsidR="00490272" w:rsidRPr="006C3E8F" w:rsidRDefault="00417861" w:rsidP="0095455C">
      <w:pPr>
        <w:pStyle w:val="Lijstalinea"/>
        <w:numPr>
          <w:ilvl w:val="0"/>
          <w:numId w:val="20"/>
        </w:numPr>
        <w:rPr>
          <w:rFonts w:ascii="Arial" w:hAnsi="Arial" w:cs="Arial"/>
          <w:sz w:val="24"/>
          <w:u w:val="single"/>
        </w:rPr>
      </w:pPr>
      <w:r>
        <w:rPr>
          <w:rFonts w:ascii="Arial" w:hAnsi="Arial" w:cs="Arial"/>
          <w:sz w:val="24"/>
        </w:rPr>
        <w:t>Card Stop: nieuw nummer 078 170 170 (of vanuit buitenland +32 78 170 170)</w:t>
      </w:r>
    </w:p>
    <w:p w14:paraId="1CC1BA81" w14:textId="5A0198B2" w:rsidR="00A22078" w:rsidRDefault="006C3E8F" w:rsidP="00417861">
      <w:pPr>
        <w:pStyle w:val="Lijstalinea"/>
        <w:ind w:left="360"/>
        <w:rPr>
          <w:rFonts w:ascii="Arial" w:hAnsi="Arial" w:cs="Arial"/>
          <w:sz w:val="24"/>
          <w:u w:val="single"/>
        </w:rPr>
      </w:pPr>
      <w:r>
        <w:rPr>
          <w:rFonts w:ascii="Arial" w:hAnsi="Arial" w:cs="Arial"/>
          <w:sz w:val="24"/>
        </w:rPr>
        <w:t xml:space="preserve"> </w:t>
      </w:r>
    </w:p>
    <w:p w14:paraId="13C8F56E" w14:textId="05952F3B"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w:t>
      </w:r>
      <w:r w:rsidR="00A22078">
        <w:rPr>
          <w:rFonts w:ascii="Arial" w:hAnsi="Arial" w:cs="Arial"/>
          <w:sz w:val="24"/>
        </w:rPr>
        <w:t>2</w:t>
      </w:r>
      <w:r w:rsidRPr="00D33B7D">
        <w:rPr>
          <w:rFonts w:ascii="Arial" w:hAnsi="Arial" w:cs="Arial"/>
          <w:sz w:val="24"/>
        </w:rPr>
        <w:t>0 uur</w:t>
      </w:r>
    </w:p>
    <w:sectPr w:rsidR="00D33B7D" w:rsidSect="00D76326">
      <w:headerReference w:type="default" r:id="rId9"/>
      <w:footerReference w:type="default" r:id="rId10"/>
      <w:headerReference w:type="first" r:id="rId11"/>
      <w:footerReference w:type="first" r:id="rId12"/>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2FBC" w14:textId="77777777" w:rsidR="003C327D" w:rsidRDefault="003C327D">
      <w:r>
        <w:separator/>
      </w:r>
    </w:p>
  </w:endnote>
  <w:endnote w:type="continuationSeparator" w:id="0">
    <w:p w14:paraId="43B5C1E5" w14:textId="77777777" w:rsidR="003C327D" w:rsidRDefault="003C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unAntwerpen Light">
    <w:altName w:val="Calibri"/>
    <w:panose1 w:val="020B03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67EB9428" w14:textId="77777777" w:rsidTr="00AA42A4">
      <w:tc>
        <w:tcPr>
          <w:tcW w:w="3017" w:type="pct"/>
          <w:vAlign w:val="bottom"/>
        </w:tcPr>
        <w:p w14:paraId="4EE2BBBC"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6B48EE51"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962C9B">
            <w:rPr>
              <w:rFonts w:cs="Arial"/>
              <w:noProof/>
              <w:lang w:val="nl-BE"/>
            </w:rPr>
            <w:t>2</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962C9B">
            <w:rPr>
              <w:rFonts w:cs="Arial"/>
              <w:noProof/>
              <w:lang w:val="nl-BE"/>
            </w:rPr>
            <w:t>4</w:t>
          </w:r>
          <w:r w:rsidRPr="001E294E">
            <w:rPr>
              <w:rFonts w:cs="Arial"/>
            </w:rPr>
            <w:fldChar w:fldCharType="end"/>
          </w:r>
        </w:p>
      </w:tc>
    </w:tr>
  </w:tbl>
  <w:p w14:paraId="539FB0C0" w14:textId="77777777" w:rsidR="00C17D36" w:rsidRPr="00025479" w:rsidRDefault="00C17D36" w:rsidP="00025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3CDDBE8A" w14:textId="77777777" w:rsidTr="00AA42A4">
      <w:tc>
        <w:tcPr>
          <w:tcW w:w="3017" w:type="pct"/>
          <w:vAlign w:val="bottom"/>
        </w:tcPr>
        <w:p w14:paraId="4BD2059F"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532E9382"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962C9B">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962C9B">
            <w:rPr>
              <w:rFonts w:cs="Arial"/>
              <w:noProof/>
              <w:lang w:val="nl-BE"/>
            </w:rPr>
            <w:t>4</w:t>
          </w:r>
          <w:r w:rsidRPr="001E294E">
            <w:rPr>
              <w:rFonts w:cs="Arial"/>
            </w:rPr>
            <w:fldChar w:fldCharType="end"/>
          </w:r>
        </w:p>
      </w:tc>
    </w:tr>
  </w:tbl>
  <w:p w14:paraId="21E38595" w14:textId="77777777" w:rsidR="00025479" w:rsidRDefault="000254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4B58" w14:textId="77777777" w:rsidR="003C327D" w:rsidRDefault="003C327D">
      <w:r>
        <w:separator/>
      </w:r>
    </w:p>
  </w:footnote>
  <w:footnote w:type="continuationSeparator" w:id="0">
    <w:p w14:paraId="22245C0B" w14:textId="77777777" w:rsidR="003C327D" w:rsidRDefault="003C3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538B" w14:textId="77777777" w:rsidR="00C17D36" w:rsidRDefault="00025479">
    <w:r>
      <w:rPr>
        <w:noProof/>
        <w:lang w:eastAsia="nl-BE"/>
      </w:rPr>
      <w:drawing>
        <wp:anchor distT="0" distB="0" distL="114300" distR="114300" simplePos="0" relativeHeight="251657216" behindDoc="1" locked="0" layoutInCell="1" allowOverlap="1" wp14:anchorId="056172C2" wp14:editId="067C2CA9">
          <wp:simplePos x="0" y="0"/>
          <wp:positionH relativeFrom="page">
            <wp:posOffset>0</wp:posOffset>
          </wp:positionH>
          <wp:positionV relativeFrom="page">
            <wp:posOffset>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F8BA" w14:textId="77777777" w:rsidR="00025479" w:rsidRDefault="00025479">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81763E7"/>
    <w:multiLevelType w:val="hybridMultilevel"/>
    <w:tmpl w:val="D07A6D38"/>
    <w:lvl w:ilvl="0" w:tplc="08130001">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
    <w:nsid w:val="380D7B0D"/>
    <w:multiLevelType w:val="multilevel"/>
    <w:tmpl w:val="780AB29A"/>
    <w:numStyleLink w:val="Stijl1"/>
  </w:abstractNum>
  <w:abstractNum w:abstractNumId="3">
    <w:nsid w:val="3822255C"/>
    <w:multiLevelType w:val="hybridMultilevel"/>
    <w:tmpl w:val="D4509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B67413"/>
    <w:multiLevelType w:val="hybridMultilevel"/>
    <w:tmpl w:val="A09E44F8"/>
    <w:lvl w:ilvl="0" w:tplc="08130001">
      <w:start w:val="1"/>
      <w:numFmt w:val="bullet"/>
      <w:lvlText w:val=""/>
      <w:lvlJc w:val="left"/>
      <w:pPr>
        <w:ind w:left="360" w:hanging="360"/>
      </w:pPr>
      <w:rPr>
        <w:rFonts w:ascii="Symbol" w:hAnsi="Symbol" w:hint="default"/>
        <w:sz w:val="16"/>
        <w:szCs w:val="16"/>
      </w:rPr>
    </w:lvl>
    <w:lvl w:ilvl="1" w:tplc="FFFFFFFF">
      <w:start w:val="1"/>
      <w:numFmt w:val="bullet"/>
      <w:lvlText w:val="o"/>
      <w:lvlJc w:val="left"/>
      <w:pPr>
        <w:ind w:left="1298" w:hanging="360"/>
      </w:pPr>
      <w:rPr>
        <w:rFonts w:ascii="Courier New" w:hAnsi="Courier New" w:cs="Courier New" w:hint="default"/>
      </w:r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6">
    <w:nsid w:val="42B60CE1"/>
    <w:multiLevelType w:val="hybridMultilevel"/>
    <w:tmpl w:val="60A882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9EB0AB8"/>
    <w:multiLevelType w:val="hybridMultilevel"/>
    <w:tmpl w:val="C73605EA"/>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AC6CAD"/>
    <w:multiLevelType w:val="hybridMultilevel"/>
    <w:tmpl w:val="0E7AD8EA"/>
    <w:lvl w:ilvl="0" w:tplc="08130001">
      <w:start w:val="1"/>
      <w:numFmt w:val="bullet"/>
      <w:lvlText w:val=""/>
      <w:lvlJc w:val="left"/>
      <w:pPr>
        <w:ind w:left="360" w:hanging="360"/>
      </w:pPr>
      <w:rPr>
        <w:rFonts w:ascii="Symbol" w:hAnsi="Symbol" w:hint="default"/>
        <w:sz w:val="16"/>
        <w:szCs w:val="16"/>
      </w:rPr>
    </w:lvl>
    <w:lvl w:ilvl="1" w:tplc="FFFFFFFF">
      <w:start w:val="1"/>
      <w:numFmt w:val="bullet"/>
      <w:lvlText w:val="o"/>
      <w:lvlJc w:val="left"/>
      <w:pPr>
        <w:ind w:left="1298" w:hanging="360"/>
      </w:pPr>
      <w:rPr>
        <w:rFonts w:ascii="Courier New" w:hAnsi="Courier New" w:cs="Courier New" w:hint="default"/>
      </w:r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0">
    <w:nsid w:val="534A042D"/>
    <w:multiLevelType w:val="hybridMultilevel"/>
    <w:tmpl w:val="F000DE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4337F77"/>
    <w:multiLevelType w:val="hybridMultilevel"/>
    <w:tmpl w:val="B23C357A"/>
    <w:lvl w:ilvl="0" w:tplc="8A2671AE">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12">
    <w:nsid w:val="58772040"/>
    <w:multiLevelType w:val="hybridMultilevel"/>
    <w:tmpl w:val="BAB65F1E"/>
    <w:lvl w:ilvl="0" w:tplc="8A2671A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830BD3"/>
    <w:multiLevelType w:val="hybridMultilevel"/>
    <w:tmpl w:val="811696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15DF9"/>
    <w:multiLevelType w:val="hybridMultilevel"/>
    <w:tmpl w:val="AEE4DCF2"/>
    <w:lvl w:ilvl="0" w:tplc="08130001">
      <w:start w:val="1"/>
      <w:numFmt w:val="bullet"/>
      <w:lvlText w:val=""/>
      <w:lvlJc w:val="left"/>
      <w:pPr>
        <w:ind w:left="1080" w:hanging="360"/>
      </w:pPr>
      <w:rPr>
        <w:rFonts w:ascii="Symbol" w:hAnsi="Symbol" w:hint="default"/>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4252EB4"/>
    <w:multiLevelType w:val="hybridMultilevel"/>
    <w:tmpl w:val="D92C1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5A24A74"/>
    <w:multiLevelType w:val="hybridMultilevel"/>
    <w:tmpl w:val="FCCE13EE"/>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69B26C3"/>
    <w:multiLevelType w:val="hybridMultilevel"/>
    <w:tmpl w:val="9078F2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43F7178"/>
    <w:multiLevelType w:val="hybridMultilevel"/>
    <w:tmpl w:val="ACF26B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8"/>
  </w:num>
  <w:num w:numId="3">
    <w:abstractNumId w:val="4"/>
  </w:num>
  <w:num w:numId="4">
    <w:abstractNumId w:val="11"/>
  </w:num>
  <w:num w:numId="5">
    <w:abstractNumId w:val="3"/>
  </w:num>
  <w:num w:numId="6">
    <w:abstractNumId w:val="10"/>
  </w:num>
  <w:num w:numId="7">
    <w:abstractNumId w:val="6"/>
  </w:num>
  <w:num w:numId="8">
    <w:abstractNumId w:val="0"/>
  </w:num>
  <w:num w:numId="9">
    <w:abstractNumId w:val="18"/>
  </w:num>
  <w:num w:numId="10">
    <w:abstractNumId w:val="1"/>
  </w:num>
  <w:num w:numId="11">
    <w:abstractNumId w:val="12"/>
  </w:num>
  <w:num w:numId="12">
    <w:abstractNumId w:val="13"/>
  </w:num>
  <w:num w:numId="13">
    <w:abstractNumId w:val="2"/>
  </w:num>
  <w:num w:numId="14">
    <w:abstractNumId w:val="9"/>
  </w:num>
  <w:num w:numId="15">
    <w:abstractNumId w:val="5"/>
  </w:num>
  <w:num w:numId="16">
    <w:abstractNumId w:val="17"/>
  </w:num>
  <w:num w:numId="17">
    <w:abstractNumId w:val="15"/>
  </w:num>
  <w:num w:numId="18">
    <w:abstractNumId w:val="19"/>
  </w:num>
  <w:num w:numId="19">
    <w:abstractNumId w:val="7"/>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C5"/>
    <w:rsid w:val="00010E53"/>
    <w:rsid w:val="0001494D"/>
    <w:rsid w:val="00016A64"/>
    <w:rsid w:val="00020E2F"/>
    <w:rsid w:val="000210F4"/>
    <w:rsid w:val="0002150B"/>
    <w:rsid w:val="000220FD"/>
    <w:rsid w:val="0002234F"/>
    <w:rsid w:val="00024EFE"/>
    <w:rsid w:val="00025479"/>
    <w:rsid w:val="00043F74"/>
    <w:rsid w:val="00050E3E"/>
    <w:rsid w:val="00051D3F"/>
    <w:rsid w:val="0005415D"/>
    <w:rsid w:val="00057624"/>
    <w:rsid w:val="00060D73"/>
    <w:rsid w:val="00071FD3"/>
    <w:rsid w:val="000761B7"/>
    <w:rsid w:val="00084D9E"/>
    <w:rsid w:val="00085137"/>
    <w:rsid w:val="000A1D62"/>
    <w:rsid w:val="000A2B0A"/>
    <w:rsid w:val="000B46E2"/>
    <w:rsid w:val="000B52B1"/>
    <w:rsid w:val="000C2C06"/>
    <w:rsid w:val="000C4408"/>
    <w:rsid w:val="000C6EA3"/>
    <w:rsid w:val="000D6F58"/>
    <w:rsid w:val="000E128E"/>
    <w:rsid w:val="000E2A70"/>
    <w:rsid w:val="000E5DE4"/>
    <w:rsid w:val="000E77B7"/>
    <w:rsid w:val="000F33D0"/>
    <w:rsid w:val="000F66F0"/>
    <w:rsid w:val="000F6B64"/>
    <w:rsid w:val="001074DA"/>
    <w:rsid w:val="001103B0"/>
    <w:rsid w:val="0011099F"/>
    <w:rsid w:val="001147BE"/>
    <w:rsid w:val="00115422"/>
    <w:rsid w:val="00126D0E"/>
    <w:rsid w:val="00135C59"/>
    <w:rsid w:val="00143DF8"/>
    <w:rsid w:val="0014411E"/>
    <w:rsid w:val="00145181"/>
    <w:rsid w:val="00154B52"/>
    <w:rsid w:val="0017000F"/>
    <w:rsid w:val="00170FC4"/>
    <w:rsid w:val="00177995"/>
    <w:rsid w:val="001823C8"/>
    <w:rsid w:val="0018358A"/>
    <w:rsid w:val="00186965"/>
    <w:rsid w:val="00191516"/>
    <w:rsid w:val="00196579"/>
    <w:rsid w:val="001A7115"/>
    <w:rsid w:val="001B29BC"/>
    <w:rsid w:val="001C4B67"/>
    <w:rsid w:val="001C51E8"/>
    <w:rsid w:val="001E5EA0"/>
    <w:rsid w:val="001F1C1C"/>
    <w:rsid w:val="001F58EE"/>
    <w:rsid w:val="001F712C"/>
    <w:rsid w:val="00200647"/>
    <w:rsid w:val="00217192"/>
    <w:rsid w:val="002200E8"/>
    <w:rsid w:val="002258EA"/>
    <w:rsid w:val="00231C21"/>
    <w:rsid w:val="00236A9D"/>
    <w:rsid w:val="00237B97"/>
    <w:rsid w:val="00250742"/>
    <w:rsid w:val="00256006"/>
    <w:rsid w:val="00256D31"/>
    <w:rsid w:val="00260E2F"/>
    <w:rsid w:val="0026422C"/>
    <w:rsid w:val="0026474B"/>
    <w:rsid w:val="00267FCF"/>
    <w:rsid w:val="00270334"/>
    <w:rsid w:val="0027134B"/>
    <w:rsid w:val="00272BF1"/>
    <w:rsid w:val="00273537"/>
    <w:rsid w:val="00275F46"/>
    <w:rsid w:val="00277DA7"/>
    <w:rsid w:val="00282BD0"/>
    <w:rsid w:val="00285273"/>
    <w:rsid w:val="00285A42"/>
    <w:rsid w:val="002911FA"/>
    <w:rsid w:val="00294E5E"/>
    <w:rsid w:val="002A374B"/>
    <w:rsid w:val="002A5AB3"/>
    <w:rsid w:val="002A7813"/>
    <w:rsid w:val="002B04BF"/>
    <w:rsid w:val="002B34EE"/>
    <w:rsid w:val="002B57CC"/>
    <w:rsid w:val="002B5DB5"/>
    <w:rsid w:val="002C4F12"/>
    <w:rsid w:val="002C61F6"/>
    <w:rsid w:val="002D1222"/>
    <w:rsid w:val="002D6F7A"/>
    <w:rsid w:val="002D7842"/>
    <w:rsid w:val="002E0451"/>
    <w:rsid w:val="002E3C69"/>
    <w:rsid w:val="002E7A3F"/>
    <w:rsid w:val="0030561B"/>
    <w:rsid w:val="00306671"/>
    <w:rsid w:val="003068AF"/>
    <w:rsid w:val="00317B37"/>
    <w:rsid w:val="003232F5"/>
    <w:rsid w:val="00345AAA"/>
    <w:rsid w:val="0035323E"/>
    <w:rsid w:val="003565E7"/>
    <w:rsid w:val="00360C96"/>
    <w:rsid w:val="00362500"/>
    <w:rsid w:val="0036707F"/>
    <w:rsid w:val="00367BE8"/>
    <w:rsid w:val="00367FB1"/>
    <w:rsid w:val="003811BE"/>
    <w:rsid w:val="00384355"/>
    <w:rsid w:val="003940A2"/>
    <w:rsid w:val="003A1181"/>
    <w:rsid w:val="003A7CD3"/>
    <w:rsid w:val="003C327D"/>
    <w:rsid w:val="003C4FBA"/>
    <w:rsid w:val="003D19B0"/>
    <w:rsid w:val="003E064E"/>
    <w:rsid w:val="003E4044"/>
    <w:rsid w:val="003E59D0"/>
    <w:rsid w:val="003E751E"/>
    <w:rsid w:val="003F6AF2"/>
    <w:rsid w:val="004160AE"/>
    <w:rsid w:val="0041671D"/>
    <w:rsid w:val="00417861"/>
    <w:rsid w:val="004243D4"/>
    <w:rsid w:val="00427153"/>
    <w:rsid w:val="00435892"/>
    <w:rsid w:val="004363C1"/>
    <w:rsid w:val="00436BE8"/>
    <w:rsid w:val="00437491"/>
    <w:rsid w:val="00437A8E"/>
    <w:rsid w:val="00440682"/>
    <w:rsid w:val="00441736"/>
    <w:rsid w:val="0044659D"/>
    <w:rsid w:val="00451BA7"/>
    <w:rsid w:val="0045269B"/>
    <w:rsid w:val="004546BD"/>
    <w:rsid w:val="00454CE0"/>
    <w:rsid w:val="00457DC5"/>
    <w:rsid w:val="0046294F"/>
    <w:rsid w:val="0046526B"/>
    <w:rsid w:val="00485DB7"/>
    <w:rsid w:val="00486065"/>
    <w:rsid w:val="00490272"/>
    <w:rsid w:val="00491017"/>
    <w:rsid w:val="004A01A2"/>
    <w:rsid w:val="004A098E"/>
    <w:rsid w:val="004B6E37"/>
    <w:rsid w:val="004C1657"/>
    <w:rsid w:val="004E1273"/>
    <w:rsid w:val="004E4513"/>
    <w:rsid w:val="004E5387"/>
    <w:rsid w:val="004E7122"/>
    <w:rsid w:val="004F3629"/>
    <w:rsid w:val="004F3A9B"/>
    <w:rsid w:val="004F63E3"/>
    <w:rsid w:val="00500C59"/>
    <w:rsid w:val="0051256A"/>
    <w:rsid w:val="005200AA"/>
    <w:rsid w:val="0052376A"/>
    <w:rsid w:val="005345E1"/>
    <w:rsid w:val="00535003"/>
    <w:rsid w:val="00537DDE"/>
    <w:rsid w:val="00552E0D"/>
    <w:rsid w:val="00553FD7"/>
    <w:rsid w:val="005606C5"/>
    <w:rsid w:val="00565FD2"/>
    <w:rsid w:val="00570E4E"/>
    <w:rsid w:val="00572D84"/>
    <w:rsid w:val="0058749F"/>
    <w:rsid w:val="005922C2"/>
    <w:rsid w:val="005A2E65"/>
    <w:rsid w:val="005A4007"/>
    <w:rsid w:val="005A41A2"/>
    <w:rsid w:val="005B019B"/>
    <w:rsid w:val="005B2865"/>
    <w:rsid w:val="005B669B"/>
    <w:rsid w:val="005C3816"/>
    <w:rsid w:val="005C5455"/>
    <w:rsid w:val="005C631F"/>
    <w:rsid w:val="005D0D95"/>
    <w:rsid w:val="005D2BC8"/>
    <w:rsid w:val="005D558A"/>
    <w:rsid w:val="005D72FF"/>
    <w:rsid w:val="005E1AA7"/>
    <w:rsid w:val="005F0278"/>
    <w:rsid w:val="005F27B5"/>
    <w:rsid w:val="005F5182"/>
    <w:rsid w:val="005F65EC"/>
    <w:rsid w:val="005F7619"/>
    <w:rsid w:val="005F7D4A"/>
    <w:rsid w:val="00602014"/>
    <w:rsid w:val="00602551"/>
    <w:rsid w:val="0060603E"/>
    <w:rsid w:val="00614C9E"/>
    <w:rsid w:val="00615712"/>
    <w:rsid w:val="00626824"/>
    <w:rsid w:val="00631F77"/>
    <w:rsid w:val="00632DB8"/>
    <w:rsid w:val="00640568"/>
    <w:rsid w:val="00642F80"/>
    <w:rsid w:val="006609C6"/>
    <w:rsid w:val="00662E1C"/>
    <w:rsid w:val="00674BB6"/>
    <w:rsid w:val="00676C04"/>
    <w:rsid w:val="006807D2"/>
    <w:rsid w:val="006854FB"/>
    <w:rsid w:val="00687D5D"/>
    <w:rsid w:val="006945DF"/>
    <w:rsid w:val="00696478"/>
    <w:rsid w:val="006979CB"/>
    <w:rsid w:val="006A3AB0"/>
    <w:rsid w:val="006B172A"/>
    <w:rsid w:val="006B536E"/>
    <w:rsid w:val="006C0BA2"/>
    <w:rsid w:val="006C3772"/>
    <w:rsid w:val="006C388C"/>
    <w:rsid w:val="006C3E8F"/>
    <w:rsid w:val="006C6D7A"/>
    <w:rsid w:val="006D06E0"/>
    <w:rsid w:val="006D3960"/>
    <w:rsid w:val="006F0EE4"/>
    <w:rsid w:val="006F1C30"/>
    <w:rsid w:val="006F6E93"/>
    <w:rsid w:val="007007E1"/>
    <w:rsid w:val="007027DC"/>
    <w:rsid w:val="00724674"/>
    <w:rsid w:val="0072610C"/>
    <w:rsid w:val="00727905"/>
    <w:rsid w:val="00732B6F"/>
    <w:rsid w:val="00752CE7"/>
    <w:rsid w:val="00754FC2"/>
    <w:rsid w:val="00755981"/>
    <w:rsid w:val="0075712D"/>
    <w:rsid w:val="00757939"/>
    <w:rsid w:val="0077610A"/>
    <w:rsid w:val="00776241"/>
    <w:rsid w:val="007860C9"/>
    <w:rsid w:val="007971CF"/>
    <w:rsid w:val="007A355F"/>
    <w:rsid w:val="007A41B5"/>
    <w:rsid w:val="007C34C0"/>
    <w:rsid w:val="007C7256"/>
    <w:rsid w:val="007C7EF4"/>
    <w:rsid w:val="007D0312"/>
    <w:rsid w:val="007E0307"/>
    <w:rsid w:val="007E3967"/>
    <w:rsid w:val="007F1B0C"/>
    <w:rsid w:val="007F2DB0"/>
    <w:rsid w:val="007F4B4C"/>
    <w:rsid w:val="00804C2C"/>
    <w:rsid w:val="008157BB"/>
    <w:rsid w:val="00816BD1"/>
    <w:rsid w:val="008252BF"/>
    <w:rsid w:val="00826B31"/>
    <w:rsid w:val="00830884"/>
    <w:rsid w:val="00831B7D"/>
    <w:rsid w:val="008374CE"/>
    <w:rsid w:val="0085133D"/>
    <w:rsid w:val="0085348C"/>
    <w:rsid w:val="008535D7"/>
    <w:rsid w:val="00853DBD"/>
    <w:rsid w:val="0086015D"/>
    <w:rsid w:val="00863403"/>
    <w:rsid w:val="00870ACA"/>
    <w:rsid w:val="00874D03"/>
    <w:rsid w:val="0087624B"/>
    <w:rsid w:val="0087764E"/>
    <w:rsid w:val="008821E5"/>
    <w:rsid w:val="00890A73"/>
    <w:rsid w:val="00892772"/>
    <w:rsid w:val="0089506E"/>
    <w:rsid w:val="008964D8"/>
    <w:rsid w:val="008A5BCE"/>
    <w:rsid w:val="008B027B"/>
    <w:rsid w:val="008B598C"/>
    <w:rsid w:val="008B5C93"/>
    <w:rsid w:val="008C71B7"/>
    <w:rsid w:val="008E1157"/>
    <w:rsid w:val="008E3714"/>
    <w:rsid w:val="008E7B42"/>
    <w:rsid w:val="008F1D60"/>
    <w:rsid w:val="00902B7E"/>
    <w:rsid w:val="00907FE3"/>
    <w:rsid w:val="009102B0"/>
    <w:rsid w:val="00922114"/>
    <w:rsid w:val="00922292"/>
    <w:rsid w:val="009330C6"/>
    <w:rsid w:val="0095455C"/>
    <w:rsid w:val="009549AC"/>
    <w:rsid w:val="00954B2B"/>
    <w:rsid w:val="00962C9B"/>
    <w:rsid w:val="0096367A"/>
    <w:rsid w:val="0096525B"/>
    <w:rsid w:val="00967605"/>
    <w:rsid w:val="009748D0"/>
    <w:rsid w:val="00975380"/>
    <w:rsid w:val="00975E49"/>
    <w:rsid w:val="00982E9E"/>
    <w:rsid w:val="00993C72"/>
    <w:rsid w:val="009956F6"/>
    <w:rsid w:val="009966F0"/>
    <w:rsid w:val="009A63FC"/>
    <w:rsid w:val="009B07F1"/>
    <w:rsid w:val="009B5855"/>
    <w:rsid w:val="009C19F0"/>
    <w:rsid w:val="009C59B9"/>
    <w:rsid w:val="009C6D9D"/>
    <w:rsid w:val="009D08CA"/>
    <w:rsid w:val="009D1E38"/>
    <w:rsid w:val="009F1443"/>
    <w:rsid w:val="009F45EB"/>
    <w:rsid w:val="00A11B81"/>
    <w:rsid w:val="00A1285F"/>
    <w:rsid w:val="00A13913"/>
    <w:rsid w:val="00A17391"/>
    <w:rsid w:val="00A22078"/>
    <w:rsid w:val="00A260A6"/>
    <w:rsid w:val="00A269DC"/>
    <w:rsid w:val="00A330C7"/>
    <w:rsid w:val="00A33F99"/>
    <w:rsid w:val="00A36231"/>
    <w:rsid w:val="00A452B3"/>
    <w:rsid w:val="00A46818"/>
    <w:rsid w:val="00A57BBD"/>
    <w:rsid w:val="00A64322"/>
    <w:rsid w:val="00A662F3"/>
    <w:rsid w:val="00A70157"/>
    <w:rsid w:val="00A772B8"/>
    <w:rsid w:val="00A91A70"/>
    <w:rsid w:val="00A936C1"/>
    <w:rsid w:val="00A95442"/>
    <w:rsid w:val="00AA1ACB"/>
    <w:rsid w:val="00AA4F90"/>
    <w:rsid w:val="00AA79DB"/>
    <w:rsid w:val="00AB296F"/>
    <w:rsid w:val="00AB431C"/>
    <w:rsid w:val="00AC1713"/>
    <w:rsid w:val="00AC4378"/>
    <w:rsid w:val="00AC5A7E"/>
    <w:rsid w:val="00AD449C"/>
    <w:rsid w:val="00AE44FA"/>
    <w:rsid w:val="00AF481D"/>
    <w:rsid w:val="00AF6075"/>
    <w:rsid w:val="00B067C6"/>
    <w:rsid w:val="00B07E6B"/>
    <w:rsid w:val="00B123F8"/>
    <w:rsid w:val="00B12B24"/>
    <w:rsid w:val="00B157AC"/>
    <w:rsid w:val="00B16782"/>
    <w:rsid w:val="00B213B4"/>
    <w:rsid w:val="00B34AD3"/>
    <w:rsid w:val="00B4558E"/>
    <w:rsid w:val="00B46F26"/>
    <w:rsid w:val="00B528D3"/>
    <w:rsid w:val="00B543F3"/>
    <w:rsid w:val="00B56C3D"/>
    <w:rsid w:val="00B61266"/>
    <w:rsid w:val="00B64811"/>
    <w:rsid w:val="00B64C29"/>
    <w:rsid w:val="00B71116"/>
    <w:rsid w:val="00B9062E"/>
    <w:rsid w:val="00B91AFF"/>
    <w:rsid w:val="00B92C92"/>
    <w:rsid w:val="00BA215B"/>
    <w:rsid w:val="00BA5BC0"/>
    <w:rsid w:val="00BA5F66"/>
    <w:rsid w:val="00BA6F43"/>
    <w:rsid w:val="00BB4AD4"/>
    <w:rsid w:val="00BD067E"/>
    <w:rsid w:val="00BD2CD5"/>
    <w:rsid w:val="00BD654B"/>
    <w:rsid w:val="00BE03DA"/>
    <w:rsid w:val="00BE5983"/>
    <w:rsid w:val="00BE7DEA"/>
    <w:rsid w:val="00BF1580"/>
    <w:rsid w:val="00BF4192"/>
    <w:rsid w:val="00BF5F33"/>
    <w:rsid w:val="00BF793F"/>
    <w:rsid w:val="00C061ED"/>
    <w:rsid w:val="00C07DD0"/>
    <w:rsid w:val="00C11895"/>
    <w:rsid w:val="00C151C8"/>
    <w:rsid w:val="00C17232"/>
    <w:rsid w:val="00C17D36"/>
    <w:rsid w:val="00C22B49"/>
    <w:rsid w:val="00C2620D"/>
    <w:rsid w:val="00C27245"/>
    <w:rsid w:val="00C357FF"/>
    <w:rsid w:val="00C44BD3"/>
    <w:rsid w:val="00C46C83"/>
    <w:rsid w:val="00C5385F"/>
    <w:rsid w:val="00C57804"/>
    <w:rsid w:val="00C61C70"/>
    <w:rsid w:val="00C6216E"/>
    <w:rsid w:val="00C6308F"/>
    <w:rsid w:val="00C63265"/>
    <w:rsid w:val="00C641EC"/>
    <w:rsid w:val="00C6536E"/>
    <w:rsid w:val="00C7377E"/>
    <w:rsid w:val="00C76454"/>
    <w:rsid w:val="00C76BF1"/>
    <w:rsid w:val="00C77941"/>
    <w:rsid w:val="00C77FBE"/>
    <w:rsid w:val="00C82C2D"/>
    <w:rsid w:val="00C834CF"/>
    <w:rsid w:val="00C87B45"/>
    <w:rsid w:val="00C931BA"/>
    <w:rsid w:val="00C938CB"/>
    <w:rsid w:val="00CA419C"/>
    <w:rsid w:val="00CB1A9A"/>
    <w:rsid w:val="00CB366D"/>
    <w:rsid w:val="00CC43B4"/>
    <w:rsid w:val="00CD0BE7"/>
    <w:rsid w:val="00CD3734"/>
    <w:rsid w:val="00CD3AED"/>
    <w:rsid w:val="00CD7F82"/>
    <w:rsid w:val="00CE4407"/>
    <w:rsid w:val="00D00789"/>
    <w:rsid w:val="00D00E6A"/>
    <w:rsid w:val="00D1524C"/>
    <w:rsid w:val="00D16B74"/>
    <w:rsid w:val="00D25F44"/>
    <w:rsid w:val="00D33B7D"/>
    <w:rsid w:val="00D46C21"/>
    <w:rsid w:val="00D51FC4"/>
    <w:rsid w:val="00D60D97"/>
    <w:rsid w:val="00D74038"/>
    <w:rsid w:val="00D76326"/>
    <w:rsid w:val="00D7709B"/>
    <w:rsid w:val="00D84C46"/>
    <w:rsid w:val="00D93882"/>
    <w:rsid w:val="00D93EBB"/>
    <w:rsid w:val="00D95218"/>
    <w:rsid w:val="00DA3BD9"/>
    <w:rsid w:val="00DA4996"/>
    <w:rsid w:val="00DB314E"/>
    <w:rsid w:val="00DB35B0"/>
    <w:rsid w:val="00DC7457"/>
    <w:rsid w:val="00DD4015"/>
    <w:rsid w:val="00DD7624"/>
    <w:rsid w:val="00DE0A55"/>
    <w:rsid w:val="00DE3735"/>
    <w:rsid w:val="00DF41BA"/>
    <w:rsid w:val="00DF4FB1"/>
    <w:rsid w:val="00DF5ECB"/>
    <w:rsid w:val="00DF70E7"/>
    <w:rsid w:val="00DF7707"/>
    <w:rsid w:val="00E014C7"/>
    <w:rsid w:val="00E02104"/>
    <w:rsid w:val="00E02B90"/>
    <w:rsid w:val="00E06B7E"/>
    <w:rsid w:val="00E07235"/>
    <w:rsid w:val="00E26416"/>
    <w:rsid w:val="00E26F5E"/>
    <w:rsid w:val="00E407D9"/>
    <w:rsid w:val="00E40F17"/>
    <w:rsid w:val="00E4217C"/>
    <w:rsid w:val="00E65670"/>
    <w:rsid w:val="00E66B45"/>
    <w:rsid w:val="00E67C4D"/>
    <w:rsid w:val="00E70B8D"/>
    <w:rsid w:val="00E74B85"/>
    <w:rsid w:val="00E75166"/>
    <w:rsid w:val="00E7728E"/>
    <w:rsid w:val="00E83A2D"/>
    <w:rsid w:val="00E90E66"/>
    <w:rsid w:val="00E94077"/>
    <w:rsid w:val="00E97982"/>
    <w:rsid w:val="00EA0146"/>
    <w:rsid w:val="00EA11C4"/>
    <w:rsid w:val="00EA6F37"/>
    <w:rsid w:val="00EB4389"/>
    <w:rsid w:val="00EB5503"/>
    <w:rsid w:val="00EB5D3D"/>
    <w:rsid w:val="00EB779B"/>
    <w:rsid w:val="00ED1F73"/>
    <w:rsid w:val="00ED3400"/>
    <w:rsid w:val="00ED7B76"/>
    <w:rsid w:val="00EE4FBA"/>
    <w:rsid w:val="00EE5AF5"/>
    <w:rsid w:val="00EE76F7"/>
    <w:rsid w:val="00EF23AA"/>
    <w:rsid w:val="00EF2554"/>
    <w:rsid w:val="00F0030C"/>
    <w:rsid w:val="00F0760C"/>
    <w:rsid w:val="00F1009F"/>
    <w:rsid w:val="00F20933"/>
    <w:rsid w:val="00F24185"/>
    <w:rsid w:val="00F25685"/>
    <w:rsid w:val="00F30280"/>
    <w:rsid w:val="00F449B0"/>
    <w:rsid w:val="00F47E11"/>
    <w:rsid w:val="00F53C97"/>
    <w:rsid w:val="00F56BEB"/>
    <w:rsid w:val="00F57718"/>
    <w:rsid w:val="00F60028"/>
    <w:rsid w:val="00F63FF6"/>
    <w:rsid w:val="00F654DB"/>
    <w:rsid w:val="00F70000"/>
    <w:rsid w:val="00F72109"/>
    <w:rsid w:val="00F73C37"/>
    <w:rsid w:val="00F84402"/>
    <w:rsid w:val="00FA16F4"/>
    <w:rsid w:val="00FA2996"/>
    <w:rsid w:val="00FA74B2"/>
    <w:rsid w:val="00FB5076"/>
    <w:rsid w:val="00FB6F3C"/>
    <w:rsid w:val="00FC0221"/>
    <w:rsid w:val="00FD3654"/>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 w:type="character" w:customStyle="1" w:styleId="UnresolvedMention">
    <w:name w:val="Unresolved Mention"/>
    <w:basedOn w:val="Standaardalinea-lettertype"/>
    <w:uiPriority w:val="99"/>
    <w:semiHidden/>
    <w:unhideWhenUsed/>
    <w:rsid w:val="00C938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 w:type="character" w:customStyle="1" w:styleId="UnresolvedMention">
    <w:name w:val="Unresolved Mention"/>
    <w:basedOn w:val="Standaardalinea-lettertype"/>
    <w:uiPriority w:val="99"/>
    <w:semiHidden/>
    <w:unhideWhenUsed/>
    <w:rsid w:val="00C9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09122393">
      <w:bodyDiv w:val="1"/>
      <w:marLeft w:val="0"/>
      <w:marRight w:val="0"/>
      <w:marTop w:val="0"/>
      <w:marBottom w:val="0"/>
      <w:divBdr>
        <w:top w:val="none" w:sz="0" w:space="0" w:color="auto"/>
        <w:left w:val="none" w:sz="0" w:space="0" w:color="auto"/>
        <w:bottom w:val="none" w:sz="0" w:space="0" w:color="auto"/>
        <w:right w:val="none" w:sz="0" w:space="0" w:color="auto"/>
      </w:divBdr>
      <w:divsChild>
        <w:div w:id="681975460">
          <w:marLeft w:val="0"/>
          <w:marRight w:val="0"/>
          <w:marTop w:val="0"/>
          <w:marBottom w:val="0"/>
          <w:divBdr>
            <w:top w:val="none" w:sz="0" w:space="0" w:color="auto"/>
            <w:left w:val="none" w:sz="0" w:space="0" w:color="auto"/>
            <w:bottom w:val="none" w:sz="0" w:space="0" w:color="auto"/>
            <w:right w:val="none" w:sz="0" w:space="0" w:color="auto"/>
          </w:divBdr>
        </w:div>
        <w:div w:id="351957863">
          <w:marLeft w:val="0"/>
          <w:marRight w:val="0"/>
          <w:marTop w:val="0"/>
          <w:marBottom w:val="0"/>
          <w:divBdr>
            <w:top w:val="none" w:sz="0" w:space="0" w:color="auto"/>
            <w:left w:val="none" w:sz="0" w:space="0" w:color="auto"/>
            <w:bottom w:val="none" w:sz="0" w:space="0" w:color="auto"/>
            <w:right w:val="none" w:sz="0" w:space="0" w:color="auto"/>
          </w:divBdr>
        </w:div>
        <w:div w:id="1717925819">
          <w:marLeft w:val="0"/>
          <w:marRight w:val="0"/>
          <w:marTop w:val="0"/>
          <w:marBottom w:val="0"/>
          <w:divBdr>
            <w:top w:val="none" w:sz="0" w:space="0" w:color="auto"/>
            <w:left w:val="none" w:sz="0" w:space="0" w:color="auto"/>
            <w:bottom w:val="none" w:sz="0" w:space="0" w:color="auto"/>
            <w:right w:val="none" w:sz="0" w:space="0" w:color="auto"/>
          </w:divBdr>
        </w:div>
      </w:divsChild>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enraad.merksem@antwerpen.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8208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9635</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Sonja Verbustel</cp:lastModifiedBy>
  <cp:revision>2</cp:revision>
  <cp:lastPrinted>2021-01-26T22:20:00Z</cp:lastPrinted>
  <dcterms:created xsi:type="dcterms:W3CDTF">2022-02-08T09:22:00Z</dcterms:created>
  <dcterms:modified xsi:type="dcterms:W3CDTF">2022-02-08T09:22:00Z</dcterms:modified>
</cp:coreProperties>
</file>